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06" w:rsidRDefault="007978C3" w:rsidP="00FC5536">
      <w:pPr>
        <w:spacing w:after="0" w:line="240" w:lineRule="exact"/>
        <w:ind w:left="5103"/>
        <w:rPr>
          <w:rFonts w:ascii="Times New Roman" w:hAnsi="Times New Roman" w:cs="Times New Roman"/>
          <w:b/>
          <w:sz w:val="24"/>
          <w:szCs w:val="24"/>
        </w:rPr>
      </w:pPr>
      <w:r>
        <w:rPr>
          <w:rFonts w:ascii="Times New Roman" w:hAnsi="Times New Roman" w:cs="Times New Roman"/>
          <w:b/>
          <w:sz w:val="24"/>
          <w:szCs w:val="24"/>
        </w:rPr>
        <w:t xml:space="preserve">       </w:t>
      </w:r>
      <w:r w:rsidR="00CE7006" w:rsidRPr="00CE7006">
        <w:rPr>
          <w:rFonts w:ascii="Times New Roman" w:hAnsi="Times New Roman" w:cs="Times New Roman"/>
          <w:b/>
          <w:sz w:val="24"/>
          <w:szCs w:val="24"/>
        </w:rPr>
        <w:t>УТВЕРЖДЕНО</w:t>
      </w:r>
    </w:p>
    <w:p w:rsidR="00CE7006" w:rsidRPr="00CE7006" w:rsidRDefault="00CE7006" w:rsidP="00CE7006">
      <w:pPr>
        <w:spacing w:after="0" w:line="240" w:lineRule="exact"/>
        <w:ind w:left="5670"/>
        <w:jc w:val="both"/>
        <w:rPr>
          <w:rFonts w:ascii="Times New Roman" w:hAnsi="Times New Roman" w:cs="Times New Roman"/>
          <w:sz w:val="24"/>
          <w:szCs w:val="24"/>
        </w:rPr>
      </w:pPr>
    </w:p>
    <w:p w:rsidR="00CE7006" w:rsidRPr="00AB2B8B" w:rsidRDefault="00CE7006" w:rsidP="00571E7E">
      <w:pPr>
        <w:spacing w:after="0" w:line="240" w:lineRule="exact"/>
        <w:ind w:left="5103"/>
        <w:rPr>
          <w:rFonts w:ascii="Times New Roman" w:hAnsi="Times New Roman" w:cs="Times New Roman"/>
          <w:sz w:val="24"/>
          <w:szCs w:val="24"/>
        </w:rPr>
      </w:pPr>
      <w:r w:rsidRPr="00AB2B8B">
        <w:rPr>
          <w:rFonts w:ascii="Times New Roman" w:hAnsi="Times New Roman" w:cs="Times New Roman"/>
          <w:sz w:val="24"/>
          <w:szCs w:val="24"/>
        </w:rPr>
        <w:t>Общ</w:t>
      </w:r>
      <w:r w:rsidR="00571E7E" w:rsidRPr="00AB2B8B">
        <w:rPr>
          <w:rFonts w:ascii="Times New Roman" w:hAnsi="Times New Roman" w:cs="Times New Roman"/>
          <w:sz w:val="24"/>
          <w:szCs w:val="24"/>
        </w:rPr>
        <w:t>им</w:t>
      </w:r>
      <w:r w:rsidRPr="00AB2B8B">
        <w:rPr>
          <w:rFonts w:ascii="Times New Roman" w:hAnsi="Times New Roman" w:cs="Times New Roman"/>
          <w:sz w:val="24"/>
          <w:szCs w:val="24"/>
        </w:rPr>
        <w:t xml:space="preserve"> собрани</w:t>
      </w:r>
      <w:r w:rsidR="00571E7E" w:rsidRPr="00AB2B8B">
        <w:rPr>
          <w:rFonts w:ascii="Times New Roman" w:hAnsi="Times New Roman" w:cs="Times New Roman"/>
          <w:sz w:val="24"/>
          <w:szCs w:val="24"/>
        </w:rPr>
        <w:t>ем</w:t>
      </w:r>
      <w:r w:rsidRPr="00AB2B8B">
        <w:rPr>
          <w:rFonts w:ascii="Times New Roman" w:hAnsi="Times New Roman" w:cs="Times New Roman"/>
          <w:sz w:val="24"/>
          <w:szCs w:val="24"/>
        </w:rPr>
        <w:t xml:space="preserve"> членов</w:t>
      </w:r>
      <w:r w:rsidR="005852F0" w:rsidRPr="00AB2B8B">
        <w:rPr>
          <w:rFonts w:ascii="Times New Roman" w:hAnsi="Times New Roman" w:cs="Times New Roman"/>
          <w:sz w:val="24"/>
          <w:szCs w:val="24"/>
        </w:rPr>
        <w:t xml:space="preserve"> </w:t>
      </w:r>
    </w:p>
    <w:p w:rsidR="00CE7006" w:rsidRPr="00AB2B8B" w:rsidRDefault="00571E7E" w:rsidP="00571E7E">
      <w:pPr>
        <w:spacing w:after="0" w:line="240" w:lineRule="exact"/>
        <w:ind w:left="5103"/>
        <w:rPr>
          <w:rFonts w:ascii="Times New Roman" w:hAnsi="Times New Roman" w:cs="Times New Roman"/>
          <w:sz w:val="24"/>
          <w:szCs w:val="24"/>
        </w:rPr>
      </w:pPr>
      <w:r w:rsidRPr="00AB2B8B">
        <w:rPr>
          <w:rFonts w:ascii="Times New Roman" w:hAnsi="Times New Roman" w:cs="Times New Roman"/>
          <w:sz w:val="24"/>
          <w:szCs w:val="24"/>
        </w:rPr>
        <w:t>Ассоциации «</w:t>
      </w:r>
      <w:proofErr w:type="spellStart"/>
      <w:r w:rsidRPr="00AB2B8B">
        <w:rPr>
          <w:rFonts w:ascii="Times New Roman" w:hAnsi="Times New Roman" w:cs="Times New Roman"/>
          <w:sz w:val="24"/>
          <w:szCs w:val="24"/>
        </w:rPr>
        <w:t>УралОИЗ</w:t>
      </w:r>
      <w:proofErr w:type="spellEnd"/>
      <w:r w:rsidRPr="00AB2B8B">
        <w:rPr>
          <w:rFonts w:ascii="Times New Roman" w:hAnsi="Times New Roman" w:cs="Times New Roman"/>
          <w:sz w:val="24"/>
          <w:szCs w:val="24"/>
        </w:rPr>
        <w:t>»</w:t>
      </w:r>
    </w:p>
    <w:p w:rsidR="00571E7E" w:rsidRPr="00AB2B8B" w:rsidRDefault="00571E7E" w:rsidP="00571E7E">
      <w:pPr>
        <w:spacing w:after="0" w:line="240" w:lineRule="exact"/>
        <w:ind w:left="5103"/>
        <w:rPr>
          <w:rFonts w:ascii="Times New Roman" w:hAnsi="Times New Roman" w:cs="Times New Roman"/>
          <w:sz w:val="24"/>
          <w:szCs w:val="24"/>
        </w:rPr>
      </w:pPr>
      <w:r w:rsidRPr="00AB2B8B">
        <w:rPr>
          <w:rFonts w:ascii="Times New Roman" w:hAnsi="Times New Roman" w:cs="Times New Roman"/>
          <w:sz w:val="24"/>
          <w:szCs w:val="24"/>
        </w:rPr>
        <w:t>Протокол №</w:t>
      </w:r>
      <w:r w:rsidR="00D31F8C">
        <w:rPr>
          <w:rFonts w:ascii="Times New Roman" w:hAnsi="Times New Roman" w:cs="Times New Roman"/>
          <w:sz w:val="24"/>
          <w:szCs w:val="24"/>
        </w:rPr>
        <w:t xml:space="preserve"> 18</w:t>
      </w:r>
    </w:p>
    <w:p w:rsidR="00E85CC5" w:rsidRPr="00AB2B8B" w:rsidRDefault="00571E7E" w:rsidP="00E85CC5">
      <w:pPr>
        <w:spacing w:after="0" w:line="240" w:lineRule="exact"/>
        <w:ind w:left="5103"/>
        <w:rPr>
          <w:rFonts w:ascii="Times New Roman" w:hAnsi="Times New Roman" w:cs="Times New Roman"/>
          <w:sz w:val="24"/>
          <w:szCs w:val="24"/>
        </w:rPr>
      </w:pPr>
      <w:r w:rsidRPr="00AB2B8B">
        <w:rPr>
          <w:rFonts w:ascii="Times New Roman" w:hAnsi="Times New Roman" w:cs="Times New Roman"/>
          <w:sz w:val="24"/>
          <w:szCs w:val="24"/>
        </w:rPr>
        <w:t>От «</w:t>
      </w:r>
      <w:r w:rsidR="0019086F">
        <w:rPr>
          <w:rFonts w:ascii="Times New Roman" w:hAnsi="Times New Roman" w:cs="Times New Roman"/>
          <w:sz w:val="24"/>
          <w:szCs w:val="24"/>
        </w:rPr>
        <w:t>2</w:t>
      </w:r>
      <w:r w:rsidR="00415E74">
        <w:rPr>
          <w:rFonts w:ascii="Times New Roman" w:hAnsi="Times New Roman" w:cs="Times New Roman"/>
          <w:sz w:val="24"/>
          <w:szCs w:val="24"/>
        </w:rPr>
        <w:t>7</w:t>
      </w:r>
      <w:r w:rsidRPr="00AB2B8B">
        <w:rPr>
          <w:rFonts w:ascii="Times New Roman" w:hAnsi="Times New Roman" w:cs="Times New Roman"/>
          <w:sz w:val="24"/>
          <w:szCs w:val="24"/>
        </w:rPr>
        <w:t>»</w:t>
      </w:r>
      <w:r w:rsidR="0019086F" w:rsidRPr="00AB2B8B">
        <w:rPr>
          <w:rFonts w:ascii="Times New Roman" w:hAnsi="Times New Roman" w:cs="Times New Roman"/>
          <w:sz w:val="24"/>
          <w:szCs w:val="24"/>
        </w:rPr>
        <w:t xml:space="preserve"> </w:t>
      </w:r>
      <w:r w:rsidR="00642406">
        <w:rPr>
          <w:rFonts w:ascii="Times New Roman" w:hAnsi="Times New Roman" w:cs="Times New Roman"/>
          <w:sz w:val="24"/>
          <w:szCs w:val="24"/>
        </w:rPr>
        <w:t>сентября</w:t>
      </w:r>
      <w:r w:rsidR="00415E74">
        <w:rPr>
          <w:rFonts w:ascii="Times New Roman" w:hAnsi="Times New Roman" w:cs="Times New Roman"/>
          <w:sz w:val="24"/>
          <w:szCs w:val="24"/>
        </w:rPr>
        <w:t xml:space="preserve"> </w:t>
      </w:r>
      <w:r w:rsidR="0019086F">
        <w:rPr>
          <w:rFonts w:ascii="Times New Roman" w:hAnsi="Times New Roman" w:cs="Times New Roman"/>
          <w:sz w:val="24"/>
          <w:szCs w:val="24"/>
        </w:rPr>
        <w:t xml:space="preserve"> </w:t>
      </w:r>
      <w:r w:rsidRPr="00AB2B8B">
        <w:rPr>
          <w:rFonts w:ascii="Times New Roman" w:hAnsi="Times New Roman" w:cs="Times New Roman"/>
          <w:sz w:val="24"/>
          <w:szCs w:val="24"/>
        </w:rPr>
        <w:t>201</w:t>
      </w:r>
      <w:r w:rsidR="00415E74">
        <w:rPr>
          <w:rFonts w:ascii="Times New Roman" w:hAnsi="Times New Roman" w:cs="Times New Roman"/>
          <w:sz w:val="24"/>
          <w:szCs w:val="24"/>
        </w:rPr>
        <w:t>6</w:t>
      </w:r>
      <w:r w:rsidRPr="00AB2B8B">
        <w:rPr>
          <w:rFonts w:ascii="Times New Roman" w:hAnsi="Times New Roman" w:cs="Times New Roman"/>
          <w:sz w:val="24"/>
          <w:szCs w:val="24"/>
        </w:rPr>
        <w:t>г.__</w:t>
      </w:r>
      <w:r w:rsidR="00E85CC5" w:rsidRPr="00AB2B8B">
        <w:rPr>
          <w:rFonts w:ascii="Times New Roman" w:hAnsi="Times New Roman" w:cs="Times New Roman"/>
          <w:sz w:val="24"/>
          <w:szCs w:val="24"/>
        </w:rPr>
        <w:t xml:space="preserve">  </w:t>
      </w:r>
    </w:p>
    <w:p w:rsidR="00E85CC5" w:rsidRPr="00AB2B8B" w:rsidRDefault="00E85CC5" w:rsidP="00E85CC5">
      <w:pPr>
        <w:spacing w:after="0" w:line="240" w:lineRule="exact"/>
        <w:ind w:left="5103"/>
        <w:rPr>
          <w:rFonts w:ascii="Times New Roman" w:hAnsi="Times New Roman" w:cs="Times New Roman"/>
          <w:sz w:val="24"/>
          <w:szCs w:val="24"/>
        </w:rPr>
      </w:pPr>
    </w:p>
    <w:p w:rsidR="00E85CC5" w:rsidRPr="00AB2B8B" w:rsidRDefault="00E85CC5" w:rsidP="00E85CC5">
      <w:pPr>
        <w:spacing w:after="0" w:line="240" w:lineRule="exact"/>
        <w:ind w:left="5103"/>
        <w:rPr>
          <w:rFonts w:ascii="Times New Roman" w:hAnsi="Times New Roman" w:cs="Times New Roman"/>
          <w:sz w:val="24"/>
          <w:szCs w:val="24"/>
        </w:rPr>
      </w:pPr>
    </w:p>
    <w:p w:rsidR="00E85CC5" w:rsidRDefault="00E85CC5" w:rsidP="00E85CC5">
      <w:pPr>
        <w:spacing w:after="0" w:line="240" w:lineRule="exact"/>
        <w:ind w:left="5103"/>
        <w:rPr>
          <w:rFonts w:ascii="Times New Roman" w:hAnsi="Times New Roman" w:cs="Times New Roman"/>
          <w:sz w:val="24"/>
          <w:szCs w:val="24"/>
        </w:rPr>
      </w:pPr>
    </w:p>
    <w:p w:rsidR="00E85CC5" w:rsidRDefault="00E85CC5" w:rsidP="00E85CC5">
      <w:pPr>
        <w:spacing w:after="0" w:line="240" w:lineRule="exact"/>
        <w:ind w:left="5103"/>
        <w:rPr>
          <w:rFonts w:ascii="Times New Roman" w:hAnsi="Times New Roman" w:cs="Times New Roman"/>
          <w:sz w:val="24"/>
          <w:szCs w:val="24"/>
        </w:rPr>
      </w:pPr>
    </w:p>
    <w:p w:rsidR="00E85CC5" w:rsidRDefault="00E85CC5" w:rsidP="00E85CC5">
      <w:pPr>
        <w:spacing w:after="0" w:line="240" w:lineRule="exact"/>
        <w:ind w:left="5103"/>
        <w:rPr>
          <w:rFonts w:ascii="Times New Roman" w:hAnsi="Times New Roman" w:cs="Times New Roman"/>
          <w:sz w:val="24"/>
          <w:szCs w:val="24"/>
        </w:rPr>
      </w:pPr>
    </w:p>
    <w:p w:rsidR="00E85CC5" w:rsidRDefault="00E85CC5" w:rsidP="00E85CC5">
      <w:pPr>
        <w:spacing w:after="0" w:line="240" w:lineRule="exact"/>
        <w:ind w:left="5103"/>
        <w:rPr>
          <w:rFonts w:ascii="Times New Roman" w:hAnsi="Times New Roman" w:cs="Times New Roman"/>
          <w:sz w:val="24"/>
          <w:szCs w:val="24"/>
        </w:rPr>
      </w:pPr>
    </w:p>
    <w:p w:rsidR="00E85CC5" w:rsidRDefault="00E85CC5" w:rsidP="00E85CC5">
      <w:pPr>
        <w:spacing w:after="0" w:line="240" w:lineRule="exact"/>
        <w:ind w:left="3540"/>
        <w:rPr>
          <w:rFonts w:ascii="Times New Roman" w:eastAsia="Times New Roman" w:hAnsi="Times New Roman" w:cs="Times New Roman"/>
          <w:b/>
          <w:bCs/>
          <w:color w:val="000000"/>
          <w:sz w:val="28"/>
          <w:szCs w:val="28"/>
          <w:lang w:eastAsia="ru-RU"/>
        </w:rPr>
      </w:pPr>
    </w:p>
    <w:p w:rsidR="00E85CC5" w:rsidRDefault="00E85CC5" w:rsidP="00E85CC5">
      <w:pPr>
        <w:spacing w:after="0" w:line="240" w:lineRule="exact"/>
        <w:ind w:left="3540"/>
        <w:rPr>
          <w:rFonts w:ascii="Times New Roman" w:eastAsia="Times New Roman" w:hAnsi="Times New Roman" w:cs="Times New Roman"/>
          <w:b/>
          <w:bCs/>
          <w:color w:val="000000"/>
          <w:sz w:val="28"/>
          <w:szCs w:val="28"/>
          <w:lang w:eastAsia="ru-RU"/>
        </w:rPr>
      </w:pPr>
    </w:p>
    <w:p w:rsidR="00CE7006" w:rsidRPr="00642406" w:rsidRDefault="00E85CC5" w:rsidP="00E85CC5">
      <w:pPr>
        <w:spacing w:after="0" w:line="240" w:lineRule="exact"/>
        <w:ind w:left="3540"/>
        <w:rPr>
          <w:rFonts w:ascii="Times New Roman" w:eastAsia="Times New Roman" w:hAnsi="Times New Roman" w:cs="Times New Roman"/>
          <w:b/>
          <w:bCs/>
          <w:sz w:val="24"/>
          <w:szCs w:val="24"/>
          <w:u w:val="single"/>
          <w:lang w:eastAsia="ru-RU"/>
        </w:rPr>
      </w:pPr>
      <w:r w:rsidRPr="00642406">
        <w:rPr>
          <w:rFonts w:ascii="Times New Roman" w:eastAsia="Times New Roman" w:hAnsi="Times New Roman" w:cs="Times New Roman"/>
          <w:b/>
          <w:bCs/>
          <w:sz w:val="28"/>
          <w:szCs w:val="28"/>
          <w:lang w:eastAsia="ru-RU"/>
        </w:rPr>
        <w:t>ПОЛОЖЕНИЕ</w:t>
      </w:r>
    </w:p>
    <w:p w:rsidR="00CE7006" w:rsidRPr="00642406" w:rsidRDefault="00CE7006" w:rsidP="00E85CC5">
      <w:pPr>
        <w:spacing w:after="0" w:line="240" w:lineRule="exact"/>
        <w:jc w:val="center"/>
        <w:rPr>
          <w:rFonts w:ascii="Times New Roman" w:eastAsia="Times New Roman" w:hAnsi="Times New Roman" w:cs="Times New Roman"/>
          <w:b/>
          <w:bCs/>
          <w:sz w:val="24"/>
          <w:szCs w:val="24"/>
          <w:lang w:eastAsia="ru-RU"/>
        </w:rPr>
      </w:pPr>
      <w:r w:rsidRPr="00642406">
        <w:rPr>
          <w:rFonts w:ascii="Times New Roman" w:eastAsia="Times New Roman" w:hAnsi="Times New Roman" w:cs="Times New Roman"/>
          <w:b/>
          <w:bCs/>
          <w:sz w:val="24"/>
          <w:szCs w:val="24"/>
          <w:lang w:eastAsia="ru-RU"/>
        </w:rPr>
        <w:t>О КОМПЕНСАЦИОННОМ ФОНДЕ</w:t>
      </w:r>
      <w:r w:rsidR="00684CA7" w:rsidRPr="00642406">
        <w:rPr>
          <w:rFonts w:ascii="Times New Roman" w:eastAsia="Times New Roman" w:hAnsi="Times New Roman" w:cs="Times New Roman"/>
          <w:b/>
          <w:bCs/>
          <w:sz w:val="24"/>
          <w:szCs w:val="24"/>
          <w:lang w:eastAsia="ru-RU"/>
        </w:rPr>
        <w:t xml:space="preserve"> ВОЗМЕЩЕНИЯ ВРЕДА</w:t>
      </w:r>
    </w:p>
    <w:p w:rsidR="00571E7E" w:rsidRPr="00642406" w:rsidRDefault="00571E7E" w:rsidP="00CE7006">
      <w:pPr>
        <w:spacing w:after="0" w:line="240" w:lineRule="exact"/>
        <w:jc w:val="center"/>
        <w:rPr>
          <w:rFonts w:ascii="Times New Roman" w:hAnsi="Times New Roman" w:cs="Times New Roman"/>
          <w:b/>
          <w:sz w:val="24"/>
          <w:szCs w:val="24"/>
          <w:lang w:eastAsia="ru-RU"/>
        </w:rPr>
      </w:pPr>
      <w:r w:rsidRPr="00642406">
        <w:rPr>
          <w:rFonts w:ascii="Times New Roman" w:hAnsi="Times New Roman" w:cs="Times New Roman"/>
          <w:b/>
          <w:sz w:val="24"/>
          <w:szCs w:val="24"/>
          <w:lang w:eastAsia="ru-RU"/>
        </w:rPr>
        <w:t>СРО Ассоциация «Уральское общество изыскателей»</w:t>
      </w:r>
    </w:p>
    <w:p w:rsidR="00CE7006" w:rsidRPr="00642406" w:rsidRDefault="00CE7006" w:rsidP="00D03A5C">
      <w:pPr>
        <w:spacing w:after="0" w:line="240" w:lineRule="exact"/>
        <w:jc w:val="center"/>
        <w:rPr>
          <w:rFonts w:ascii="Times New Roman" w:hAnsi="Times New Roman" w:cs="Times New Roman"/>
          <w:b/>
          <w:sz w:val="24"/>
          <w:szCs w:val="24"/>
          <w:lang w:eastAsia="ru-RU"/>
        </w:rPr>
      </w:pPr>
      <w:r w:rsidRPr="00642406">
        <w:rPr>
          <w:rFonts w:ascii="Times New Roman" w:hAnsi="Times New Roman" w:cs="Times New Roman"/>
          <w:b/>
          <w:sz w:val="24"/>
          <w:szCs w:val="24"/>
          <w:lang w:eastAsia="ru-RU"/>
        </w:rPr>
        <w:t>(новая редакция)</w:t>
      </w:r>
    </w:p>
    <w:p w:rsidR="00CE7006" w:rsidRPr="00642406" w:rsidRDefault="00CE7006" w:rsidP="00CE7006">
      <w:pPr>
        <w:spacing w:after="0" w:line="240" w:lineRule="auto"/>
        <w:ind w:firstLine="709"/>
        <w:jc w:val="center"/>
        <w:rPr>
          <w:rFonts w:ascii="Times New Roman" w:hAnsi="Times New Roman" w:cs="Times New Roman"/>
          <w:b/>
          <w:sz w:val="24"/>
          <w:szCs w:val="24"/>
        </w:rPr>
      </w:pPr>
    </w:p>
    <w:p w:rsidR="00D03A5C" w:rsidRPr="00642406" w:rsidRDefault="00D03A5C" w:rsidP="000C3A95">
      <w:pPr>
        <w:spacing w:after="0" w:line="240" w:lineRule="auto"/>
        <w:ind w:firstLine="709"/>
        <w:jc w:val="center"/>
        <w:rPr>
          <w:rFonts w:ascii="Times New Roman" w:hAnsi="Times New Roman" w:cs="Times New Roman"/>
          <w:b/>
          <w:sz w:val="24"/>
          <w:szCs w:val="24"/>
        </w:rPr>
      </w:pPr>
    </w:p>
    <w:p w:rsidR="000C3A95" w:rsidRDefault="00624148" w:rsidP="0062414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0C3A95" w:rsidRPr="000C3A95">
        <w:rPr>
          <w:rFonts w:ascii="Times New Roman" w:hAnsi="Times New Roman" w:cs="Times New Roman"/>
          <w:b/>
          <w:sz w:val="24"/>
          <w:szCs w:val="24"/>
        </w:rPr>
        <w:t>1. Общие положения</w:t>
      </w:r>
    </w:p>
    <w:p w:rsidR="005D4FD8" w:rsidRPr="000C3A95" w:rsidRDefault="005D4FD8" w:rsidP="000C3A95">
      <w:pPr>
        <w:spacing w:after="0" w:line="240" w:lineRule="auto"/>
        <w:ind w:firstLine="709"/>
        <w:jc w:val="center"/>
        <w:rPr>
          <w:rFonts w:ascii="Times New Roman" w:hAnsi="Times New Roman" w:cs="Times New Roman"/>
          <w:b/>
          <w:sz w:val="24"/>
          <w:szCs w:val="24"/>
        </w:rPr>
      </w:pPr>
    </w:p>
    <w:p w:rsidR="000C3A95" w:rsidRPr="00642406" w:rsidRDefault="000C3A95" w:rsidP="000C3A95">
      <w:pPr>
        <w:spacing w:after="0" w:line="240" w:lineRule="auto"/>
        <w:ind w:firstLine="709"/>
        <w:jc w:val="both"/>
        <w:rPr>
          <w:rFonts w:ascii="Times New Roman" w:hAnsi="Times New Roman" w:cs="Times New Roman"/>
          <w:sz w:val="24"/>
          <w:szCs w:val="24"/>
        </w:rPr>
      </w:pPr>
      <w:bookmarkStart w:id="0" w:name="_GoBack"/>
      <w:r w:rsidRPr="00642406">
        <w:rPr>
          <w:rFonts w:ascii="Times New Roman" w:hAnsi="Times New Roman" w:cs="Times New Roman"/>
          <w:sz w:val="24"/>
          <w:szCs w:val="24"/>
        </w:rPr>
        <w:t xml:space="preserve">1.1. </w:t>
      </w:r>
      <w:proofErr w:type="gramStart"/>
      <w:r w:rsidRPr="00642406">
        <w:rPr>
          <w:rFonts w:ascii="Times New Roman" w:hAnsi="Times New Roman" w:cs="Times New Roman"/>
          <w:sz w:val="24"/>
          <w:szCs w:val="24"/>
        </w:rPr>
        <w:t xml:space="preserve">Положение о компенсационном фонде </w:t>
      </w:r>
      <w:r w:rsidR="00684CA7"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(далее по тексту – Положение) устанавливает порядок формирования компенсационного фонда</w:t>
      </w:r>
      <w:r w:rsidR="00684CA7"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w:t>
      </w:r>
      <w:r w:rsidR="000404F2" w:rsidRPr="00642406">
        <w:rPr>
          <w:rFonts w:ascii="Times New Roman" w:hAnsi="Times New Roman" w:cs="Times New Roman"/>
          <w:sz w:val="24"/>
          <w:szCs w:val="24"/>
        </w:rPr>
        <w:t>СРО Ассоциация</w:t>
      </w:r>
      <w:r w:rsidR="00571E7E" w:rsidRPr="00642406">
        <w:rPr>
          <w:rFonts w:ascii="Times New Roman" w:hAnsi="Times New Roman" w:cs="Times New Roman"/>
          <w:sz w:val="24"/>
          <w:szCs w:val="24"/>
        </w:rPr>
        <w:t xml:space="preserve"> «</w:t>
      </w:r>
      <w:proofErr w:type="spellStart"/>
      <w:r w:rsidR="00571E7E" w:rsidRPr="00642406">
        <w:rPr>
          <w:rFonts w:ascii="Times New Roman" w:hAnsi="Times New Roman" w:cs="Times New Roman"/>
          <w:sz w:val="24"/>
          <w:szCs w:val="24"/>
        </w:rPr>
        <w:t>УралОИЗ</w:t>
      </w:r>
      <w:proofErr w:type="spellEnd"/>
      <w:r w:rsidR="00571E7E"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(далее по тексту – </w:t>
      </w:r>
      <w:r w:rsidR="00571E7E" w:rsidRPr="00642406">
        <w:rPr>
          <w:rFonts w:ascii="Times New Roman" w:hAnsi="Times New Roman" w:cs="Times New Roman"/>
          <w:sz w:val="24"/>
          <w:szCs w:val="24"/>
        </w:rPr>
        <w:t>Ассоциация</w:t>
      </w:r>
      <w:r w:rsidRPr="00642406">
        <w:rPr>
          <w:rFonts w:ascii="Times New Roman" w:hAnsi="Times New Roman" w:cs="Times New Roman"/>
          <w:sz w:val="24"/>
          <w:szCs w:val="24"/>
        </w:rPr>
        <w:t>), основания и порядок выплат из компенсационного фонда</w:t>
      </w:r>
      <w:r w:rsidR="00684CA7" w:rsidRPr="00642406">
        <w:rPr>
          <w:rFonts w:ascii="Times New Roman" w:hAnsi="Times New Roman" w:cs="Times New Roman"/>
          <w:sz w:val="24"/>
          <w:szCs w:val="24"/>
        </w:rPr>
        <w:t xml:space="preserve"> возмещения вреда</w:t>
      </w:r>
      <w:r w:rsidR="00571E7E" w:rsidRPr="00642406">
        <w:rPr>
          <w:rFonts w:ascii="Times New Roman" w:hAnsi="Times New Roman" w:cs="Times New Roman"/>
          <w:sz w:val="24"/>
          <w:szCs w:val="24"/>
        </w:rPr>
        <w:t xml:space="preserve"> Ассоциации</w:t>
      </w:r>
      <w:r w:rsidRPr="00642406">
        <w:rPr>
          <w:rFonts w:ascii="Times New Roman" w:hAnsi="Times New Roman" w:cs="Times New Roman"/>
          <w:sz w:val="24"/>
          <w:szCs w:val="24"/>
        </w:rPr>
        <w:t xml:space="preserve">, увеличения (восстановления) его размера после осуществления компенсационной выплаты, условия и порядок размещения средств компенсационного фонда </w:t>
      </w:r>
      <w:r w:rsidR="00684CA7" w:rsidRPr="00642406">
        <w:rPr>
          <w:rFonts w:ascii="Times New Roman" w:hAnsi="Times New Roman" w:cs="Times New Roman"/>
          <w:sz w:val="24"/>
          <w:szCs w:val="24"/>
        </w:rPr>
        <w:t xml:space="preserve">возмещения вреда </w:t>
      </w:r>
      <w:r w:rsidR="00571E7E"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roofErr w:type="gramEnd"/>
    </w:p>
    <w:p w:rsidR="00D31F8C" w:rsidRPr="00642406" w:rsidRDefault="00D31F8C" w:rsidP="000C3A95">
      <w:pPr>
        <w:spacing w:after="0" w:line="240" w:lineRule="auto"/>
        <w:ind w:firstLine="709"/>
        <w:jc w:val="both"/>
        <w:rPr>
          <w:rFonts w:ascii="Times New Roman" w:hAnsi="Times New Roman" w:cs="Times New Roman"/>
          <w:sz w:val="24"/>
          <w:szCs w:val="24"/>
        </w:rPr>
      </w:pP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1.2. Настоящее Положение разработано в соответствии с Градостроительным кодексом Российской Федерации, Федеральным законом</w:t>
      </w:r>
      <w:r w:rsidR="005D4FD8" w:rsidRPr="00642406">
        <w:rPr>
          <w:rFonts w:ascii="Times New Roman" w:hAnsi="Times New Roman" w:cs="Times New Roman"/>
          <w:sz w:val="24"/>
          <w:szCs w:val="24"/>
        </w:rPr>
        <w:t xml:space="preserve"> № 7-ФЗ от 12.01.1996 </w:t>
      </w:r>
      <w:r w:rsidRPr="00642406">
        <w:rPr>
          <w:rFonts w:ascii="Times New Roman" w:hAnsi="Times New Roman" w:cs="Times New Roman"/>
          <w:sz w:val="24"/>
          <w:szCs w:val="24"/>
        </w:rPr>
        <w:t>«О некоммерческих организациях», Федеральным законом</w:t>
      </w:r>
      <w:r w:rsidR="005D4FD8" w:rsidRPr="00642406">
        <w:rPr>
          <w:rFonts w:ascii="Times New Roman" w:hAnsi="Times New Roman" w:cs="Times New Roman"/>
          <w:sz w:val="24"/>
          <w:szCs w:val="24"/>
        </w:rPr>
        <w:t xml:space="preserve"> № 315-ФЗ от 01.12.2007 </w:t>
      </w:r>
      <w:r w:rsidRPr="00642406">
        <w:rPr>
          <w:rFonts w:ascii="Times New Roman" w:hAnsi="Times New Roman" w:cs="Times New Roman"/>
          <w:sz w:val="24"/>
          <w:szCs w:val="24"/>
        </w:rPr>
        <w:t>«О саморегулируемых организациях</w:t>
      </w:r>
      <w:r w:rsidR="005D4FD8" w:rsidRPr="00642406">
        <w:rPr>
          <w:rFonts w:ascii="Times New Roman" w:hAnsi="Times New Roman" w:cs="Times New Roman"/>
          <w:sz w:val="24"/>
          <w:szCs w:val="24"/>
        </w:rPr>
        <w:t>»</w:t>
      </w:r>
      <w:r w:rsidRPr="00642406">
        <w:rPr>
          <w:rFonts w:ascii="Times New Roman" w:hAnsi="Times New Roman" w:cs="Times New Roman"/>
          <w:sz w:val="24"/>
          <w:szCs w:val="24"/>
        </w:rPr>
        <w:t xml:space="preserve"> и Уставом</w:t>
      </w:r>
      <w:r w:rsidR="0033162C" w:rsidRPr="00642406">
        <w:rPr>
          <w:rFonts w:ascii="Times New Roman" w:hAnsi="Times New Roman" w:cs="Times New Roman"/>
          <w:sz w:val="24"/>
          <w:szCs w:val="24"/>
        </w:rPr>
        <w:t xml:space="preserve"> Ассоциации</w:t>
      </w:r>
      <w:r w:rsidRPr="00642406">
        <w:rPr>
          <w:rFonts w:ascii="Times New Roman" w:hAnsi="Times New Roman" w:cs="Times New Roman"/>
          <w:sz w:val="24"/>
          <w:szCs w:val="24"/>
        </w:rPr>
        <w:t xml:space="preserve">. </w:t>
      </w:r>
    </w:p>
    <w:p w:rsidR="00D31F8C" w:rsidRPr="00642406" w:rsidRDefault="00D31F8C" w:rsidP="000C3A95">
      <w:pPr>
        <w:spacing w:after="0" w:line="240" w:lineRule="auto"/>
        <w:ind w:firstLine="709"/>
        <w:jc w:val="both"/>
        <w:rPr>
          <w:rFonts w:ascii="Times New Roman" w:hAnsi="Times New Roman" w:cs="Times New Roman"/>
          <w:sz w:val="24"/>
          <w:szCs w:val="24"/>
        </w:rPr>
      </w:pP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1.3. В настоящем Положении используются следующие основные понятия и определения: </w:t>
      </w: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1.3.1. </w:t>
      </w:r>
      <w:r w:rsidRPr="00642406">
        <w:rPr>
          <w:rFonts w:ascii="Times New Roman" w:hAnsi="Times New Roman" w:cs="Times New Roman"/>
          <w:sz w:val="24"/>
          <w:szCs w:val="24"/>
          <w:u w:val="single"/>
        </w:rPr>
        <w:t>Компенсационный фонд</w:t>
      </w:r>
      <w:r w:rsidR="00684CA7"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 обособленное имущество, принадлежащее </w:t>
      </w:r>
      <w:r w:rsidR="0033162C" w:rsidRPr="00642406">
        <w:rPr>
          <w:rFonts w:ascii="Times New Roman" w:hAnsi="Times New Roman" w:cs="Times New Roman"/>
          <w:sz w:val="24"/>
          <w:szCs w:val="24"/>
        </w:rPr>
        <w:t>Ассоциации, фор</w:t>
      </w:r>
      <w:r w:rsidRPr="00642406">
        <w:rPr>
          <w:rFonts w:ascii="Times New Roman" w:hAnsi="Times New Roman" w:cs="Times New Roman"/>
          <w:sz w:val="24"/>
          <w:szCs w:val="24"/>
        </w:rPr>
        <w:t xml:space="preserve">мируемое исключительно в денежной форме за счет обязательных взносов членов </w:t>
      </w:r>
      <w:r w:rsidR="0033162C"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Компенсационный фонд</w:t>
      </w:r>
      <w:r w:rsidR="00684CA7"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наряду со страхованием ответственности членов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является одним из способов </w:t>
      </w:r>
      <w:r w:rsidR="0033162C" w:rsidRPr="00642406">
        <w:rPr>
          <w:rFonts w:ascii="Times New Roman" w:hAnsi="Times New Roman" w:cs="Times New Roman"/>
          <w:sz w:val="24"/>
          <w:szCs w:val="24"/>
        </w:rPr>
        <w:t>обеспеч</w:t>
      </w:r>
      <w:r w:rsidRPr="00642406">
        <w:rPr>
          <w:rFonts w:ascii="Times New Roman" w:hAnsi="Times New Roman" w:cs="Times New Roman"/>
          <w:sz w:val="24"/>
          <w:szCs w:val="24"/>
        </w:rPr>
        <w:t xml:space="preserve">ения имущественной ответственности членов </w:t>
      </w:r>
      <w:proofErr w:type="gramStart"/>
      <w:r w:rsidR="0033162C" w:rsidRPr="00642406">
        <w:rPr>
          <w:rFonts w:ascii="Times New Roman" w:hAnsi="Times New Roman" w:cs="Times New Roman"/>
          <w:sz w:val="24"/>
          <w:szCs w:val="24"/>
        </w:rPr>
        <w:t>Ассоциации</w:t>
      </w:r>
      <w:proofErr w:type="gramEnd"/>
      <w:r w:rsidR="0033162C"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перед потребителями произведенных ими работ и иными лицами; </w:t>
      </w: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1.3.2. </w:t>
      </w:r>
      <w:r w:rsidRPr="00642406">
        <w:rPr>
          <w:rFonts w:ascii="Times New Roman" w:hAnsi="Times New Roman" w:cs="Times New Roman"/>
          <w:sz w:val="24"/>
          <w:szCs w:val="24"/>
          <w:u w:val="single"/>
        </w:rPr>
        <w:t>Компенсационная выплата</w:t>
      </w:r>
      <w:r w:rsidRPr="00642406">
        <w:rPr>
          <w:rFonts w:ascii="Times New Roman" w:hAnsi="Times New Roman" w:cs="Times New Roman"/>
          <w:sz w:val="24"/>
          <w:szCs w:val="24"/>
        </w:rPr>
        <w:t xml:space="preserve"> – выплата из компенсационного фонда</w:t>
      </w:r>
      <w:r w:rsidR="0033162C" w:rsidRPr="00642406">
        <w:rPr>
          <w:rFonts w:ascii="Times New Roman" w:hAnsi="Times New Roman" w:cs="Times New Roman"/>
          <w:sz w:val="24"/>
          <w:szCs w:val="24"/>
        </w:rPr>
        <w:t xml:space="preserve"> </w:t>
      </w:r>
      <w:r w:rsidR="00684CA7" w:rsidRPr="00642406">
        <w:rPr>
          <w:rFonts w:ascii="Times New Roman" w:hAnsi="Times New Roman" w:cs="Times New Roman"/>
          <w:sz w:val="24"/>
          <w:szCs w:val="24"/>
        </w:rPr>
        <w:t xml:space="preserve">возмещения вреда </w:t>
      </w:r>
      <w:r w:rsidR="0033162C"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1.3.3.</w:t>
      </w:r>
      <w:r w:rsidR="0033162C" w:rsidRPr="00642406">
        <w:rPr>
          <w:rFonts w:ascii="Times New Roman" w:hAnsi="Times New Roman" w:cs="Times New Roman"/>
          <w:sz w:val="24"/>
          <w:szCs w:val="24"/>
        </w:rPr>
        <w:t xml:space="preserve"> </w:t>
      </w:r>
      <w:r w:rsidRPr="00642406">
        <w:rPr>
          <w:rFonts w:ascii="Times New Roman" w:hAnsi="Times New Roman" w:cs="Times New Roman"/>
          <w:sz w:val="24"/>
          <w:szCs w:val="24"/>
          <w:u w:val="single"/>
        </w:rPr>
        <w:t>Потерпевший</w:t>
      </w:r>
      <w:r w:rsidRPr="00642406">
        <w:rPr>
          <w:rFonts w:ascii="Times New Roman" w:hAnsi="Times New Roman" w:cs="Times New Roman"/>
          <w:sz w:val="24"/>
          <w:szCs w:val="24"/>
        </w:rPr>
        <w:t xml:space="preserve"> – лицо, которому в результате недостатков выполненных членом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работ по строительству, реконструкции, капитальному ремонту объекта капитального строительства был причинен вред; </w:t>
      </w:r>
    </w:p>
    <w:p w:rsidR="000C3A95" w:rsidRPr="00642406" w:rsidRDefault="000C3A95" w:rsidP="000C3A95">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1.3.4.</w:t>
      </w:r>
      <w:r w:rsidR="00716C71" w:rsidRPr="00642406">
        <w:rPr>
          <w:rFonts w:ascii="Times New Roman" w:hAnsi="Times New Roman" w:cs="Times New Roman"/>
          <w:sz w:val="24"/>
          <w:szCs w:val="24"/>
        </w:rPr>
        <w:t xml:space="preserve"> </w:t>
      </w:r>
      <w:r w:rsidR="00716C71" w:rsidRPr="00642406">
        <w:rPr>
          <w:rFonts w:ascii="Times New Roman" w:hAnsi="Times New Roman" w:cs="Times New Roman"/>
          <w:sz w:val="24"/>
          <w:szCs w:val="24"/>
          <w:u w:val="single"/>
        </w:rPr>
        <w:t>Виновное лицо</w:t>
      </w:r>
      <w:r w:rsidR="00716C71"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 член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или бывший член </w:t>
      </w:r>
      <w:r w:rsidR="0033162C" w:rsidRPr="00642406">
        <w:rPr>
          <w:rFonts w:ascii="Times New Roman" w:hAnsi="Times New Roman" w:cs="Times New Roman"/>
          <w:sz w:val="24"/>
          <w:szCs w:val="24"/>
        </w:rPr>
        <w:t>Ассоциации</w:t>
      </w:r>
      <w:proofErr w:type="gramStart"/>
      <w:r w:rsidR="0033162C" w:rsidRPr="00642406">
        <w:rPr>
          <w:rFonts w:ascii="Times New Roman" w:hAnsi="Times New Roman" w:cs="Times New Roman"/>
          <w:sz w:val="24"/>
          <w:szCs w:val="24"/>
        </w:rPr>
        <w:t xml:space="preserve"> </w:t>
      </w:r>
      <w:r w:rsidRPr="00642406">
        <w:rPr>
          <w:rFonts w:ascii="Times New Roman" w:hAnsi="Times New Roman" w:cs="Times New Roman"/>
          <w:sz w:val="24"/>
          <w:szCs w:val="24"/>
        </w:rPr>
        <w:t>,</w:t>
      </w:r>
      <w:proofErr w:type="gramEnd"/>
      <w:r w:rsidRPr="00642406">
        <w:rPr>
          <w:rFonts w:ascii="Times New Roman" w:hAnsi="Times New Roman" w:cs="Times New Roman"/>
          <w:sz w:val="24"/>
          <w:szCs w:val="24"/>
        </w:rPr>
        <w:t xml:space="preserve"> по вине которого вследствие недостатков выполненных им в период членства в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работ по строительству, реконструкции, капитальному ремонту объекта капитального строительства был причинен вред, послуживший основанием для осуществления Компенсационной выплаты; </w:t>
      </w:r>
    </w:p>
    <w:p w:rsidR="000C3A95" w:rsidRPr="00642406" w:rsidRDefault="000C3A95" w:rsidP="00716C71">
      <w:pPr>
        <w:spacing w:after="0" w:line="240" w:lineRule="auto"/>
        <w:ind w:firstLine="709"/>
        <w:rPr>
          <w:rFonts w:ascii="Times New Roman" w:hAnsi="Times New Roman" w:cs="Times New Roman"/>
          <w:sz w:val="24"/>
          <w:szCs w:val="24"/>
        </w:rPr>
      </w:pPr>
      <w:r w:rsidRPr="00642406">
        <w:rPr>
          <w:rFonts w:ascii="Times New Roman" w:hAnsi="Times New Roman" w:cs="Times New Roman"/>
          <w:sz w:val="24"/>
          <w:szCs w:val="24"/>
        </w:rPr>
        <w:lastRenderedPageBreak/>
        <w:t xml:space="preserve">1.3.5. </w:t>
      </w:r>
      <w:r w:rsidRPr="00642406">
        <w:rPr>
          <w:rFonts w:ascii="Times New Roman" w:hAnsi="Times New Roman" w:cs="Times New Roman"/>
          <w:sz w:val="24"/>
          <w:szCs w:val="24"/>
          <w:u w:val="single"/>
        </w:rPr>
        <w:t>Свидетельство о допуске</w:t>
      </w:r>
      <w:r w:rsidRPr="00642406">
        <w:rPr>
          <w:rFonts w:ascii="Times New Roman" w:hAnsi="Times New Roman" w:cs="Times New Roman"/>
          <w:sz w:val="24"/>
          <w:szCs w:val="24"/>
        </w:rPr>
        <w:t xml:space="preserve"> – документ установленной формы, </w:t>
      </w:r>
      <w:proofErr w:type="spellStart"/>
      <w:proofErr w:type="gramStart"/>
      <w:r w:rsidRPr="00642406">
        <w:rPr>
          <w:rFonts w:ascii="Times New Roman" w:hAnsi="Times New Roman" w:cs="Times New Roman"/>
          <w:sz w:val="24"/>
          <w:szCs w:val="24"/>
        </w:rPr>
        <w:t>удостоверя</w:t>
      </w:r>
      <w:r w:rsidR="00716C71" w:rsidRPr="00642406">
        <w:rPr>
          <w:rFonts w:ascii="Times New Roman" w:hAnsi="Times New Roman" w:cs="Times New Roman"/>
          <w:sz w:val="24"/>
          <w:szCs w:val="24"/>
        </w:rPr>
        <w:t>-</w:t>
      </w:r>
      <w:r w:rsidRPr="00642406">
        <w:rPr>
          <w:rFonts w:ascii="Times New Roman" w:hAnsi="Times New Roman" w:cs="Times New Roman"/>
          <w:sz w:val="24"/>
          <w:szCs w:val="24"/>
        </w:rPr>
        <w:t>ющий</w:t>
      </w:r>
      <w:proofErr w:type="spellEnd"/>
      <w:proofErr w:type="gramEnd"/>
      <w:r w:rsidRPr="00642406">
        <w:rPr>
          <w:rFonts w:ascii="Times New Roman" w:hAnsi="Times New Roman" w:cs="Times New Roman"/>
          <w:sz w:val="24"/>
          <w:szCs w:val="24"/>
        </w:rPr>
        <w:t xml:space="preserve">, что член </w:t>
      </w:r>
      <w:r w:rsidR="0033162C"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имеет допуск к определенному виду или видам работ, которые оказывают влияние на безопасность объектов капитального строительства. </w:t>
      </w:r>
    </w:p>
    <w:p w:rsidR="005D4FD8" w:rsidRPr="00642406" w:rsidRDefault="005D4FD8" w:rsidP="005D4FD8">
      <w:pPr>
        <w:spacing w:after="0" w:line="240" w:lineRule="auto"/>
        <w:ind w:firstLine="709"/>
        <w:jc w:val="both"/>
        <w:rPr>
          <w:rFonts w:ascii="Times New Roman" w:hAnsi="Times New Roman" w:cs="Times New Roman"/>
          <w:sz w:val="24"/>
          <w:szCs w:val="24"/>
        </w:rPr>
      </w:pPr>
    </w:p>
    <w:p w:rsidR="000C3A95" w:rsidRPr="00642406" w:rsidRDefault="000C3A95" w:rsidP="005D4FD8">
      <w:pPr>
        <w:spacing w:after="0" w:line="240" w:lineRule="auto"/>
        <w:ind w:firstLine="709"/>
        <w:jc w:val="center"/>
        <w:rPr>
          <w:rFonts w:ascii="Times New Roman" w:hAnsi="Times New Roman" w:cs="Times New Roman"/>
          <w:b/>
          <w:sz w:val="24"/>
          <w:szCs w:val="24"/>
        </w:rPr>
      </w:pPr>
      <w:r w:rsidRPr="00642406">
        <w:rPr>
          <w:rFonts w:ascii="Times New Roman" w:hAnsi="Times New Roman" w:cs="Times New Roman"/>
          <w:b/>
          <w:sz w:val="24"/>
          <w:szCs w:val="24"/>
        </w:rPr>
        <w:t xml:space="preserve">2. Размер и порядок </w:t>
      </w:r>
      <w:proofErr w:type="gramStart"/>
      <w:r w:rsidRPr="00642406">
        <w:rPr>
          <w:rFonts w:ascii="Times New Roman" w:hAnsi="Times New Roman" w:cs="Times New Roman"/>
          <w:b/>
          <w:sz w:val="24"/>
          <w:szCs w:val="24"/>
        </w:rPr>
        <w:t xml:space="preserve">формирования компенсационного фонда </w:t>
      </w:r>
      <w:r w:rsidR="00684CA7" w:rsidRPr="00642406">
        <w:rPr>
          <w:rFonts w:ascii="Times New Roman" w:hAnsi="Times New Roman" w:cs="Times New Roman"/>
          <w:sz w:val="24"/>
          <w:szCs w:val="24"/>
        </w:rPr>
        <w:t xml:space="preserve">возмещения вреда </w:t>
      </w:r>
      <w:r w:rsidR="00834CBD" w:rsidRPr="00642406">
        <w:rPr>
          <w:rFonts w:ascii="Times New Roman" w:hAnsi="Times New Roman" w:cs="Times New Roman"/>
          <w:b/>
          <w:sz w:val="24"/>
          <w:szCs w:val="24"/>
        </w:rPr>
        <w:t>Ассоциации</w:t>
      </w:r>
      <w:proofErr w:type="gramEnd"/>
      <w:r w:rsidR="00834CBD" w:rsidRPr="00642406">
        <w:rPr>
          <w:rFonts w:ascii="Times New Roman" w:hAnsi="Times New Roman" w:cs="Times New Roman"/>
          <w:b/>
          <w:sz w:val="24"/>
          <w:szCs w:val="24"/>
        </w:rPr>
        <w:t xml:space="preserve"> </w:t>
      </w:r>
    </w:p>
    <w:p w:rsidR="005D4FD8" w:rsidRPr="00642406" w:rsidRDefault="005D4FD8" w:rsidP="005D4FD8">
      <w:pPr>
        <w:spacing w:after="0" w:line="240" w:lineRule="auto"/>
        <w:ind w:firstLine="709"/>
        <w:jc w:val="center"/>
        <w:rPr>
          <w:rFonts w:ascii="Times New Roman" w:hAnsi="Times New Roman" w:cs="Times New Roman"/>
          <w:b/>
          <w:sz w:val="24"/>
          <w:szCs w:val="24"/>
        </w:rPr>
      </w:pPr>
    </w:p>
    <w:p w:rsidR="0074064A" w:rsidRPr="00642406" w:rsidRDefault="0074064A" w:rsidP="0074064A">
      <w:pPr>
        <w:spacing w:after="0" w:line="240" w:lineRule="auto"/>
        <w:rPr>
          <w:rFonts w:ascii="Times New Roman" w:hAnsi="Times New Roman" w:cs="Times New Roman"/>
          <w:sz w:val="24"/>
          <w:szCs w:val="24"/>
        </w:rPr>
      </w:pPr>
      <w:r w:rsidRPr="00642406">
        <w:rPr>
          <w:rFonts w:ascii="Times New Roman" w:hAnsi="Times New Roman" w:cs="Times New Roman"/>
          <w:sz w:val="24"/>
          <w:szCs w:val="24"/>
        </w:rPr>
        <w:t xml:space="preserve">       </w:t>
      </w:r>
      <w:r w:rsidR="00D31F8C"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 </w:t>
      </w:r>
      <w:r w:rsidR="000C3A95" w:rsidRPr="00642406">
        <w:rPr>
          <w:rFonts w:ascii="Times New Roman" w:hAnsi="Times New Roman" w:cs="Times New Roman"/>
          <w:sz w:val="24"/>
          <w:szCs w:val="24"/>
        </w:rPr>
        <w:t xml:space="preserve">2.1. </w:t>
      </w:r>
      <w:r w:rsidR="00624148" w:rsidRPr="00642406">
        <w:rPr>
          <w:rFonts w:ascii="Times New Roman" w:hAnsi="Times New Roman" w:cs="Times New Roman"/>
          <w:sz w:val="24"/>
          <w:szCs w:val="24"/>
        </w:rPr>
        <w:t>Ассоциация в целях обеспечения имущественной ответственности членов СРО по  обязательствам, возникшим вследствие причинения вреда личности или имуществу гражданина, имуществу юридического лица, формирует компенсационный фонд возмещения вреда</w:t>
      </w:r>
      <w:r w:rsidRPr="00642406">
        <w:rPr>
          <w:rFonts w:ascii="Times New Roman" w:hAnsi="Times New Roman" w:cs="Times New Roman"/>
          <w:sz w:val="24"/>
          <w:szCs w:val="24"/>
        </w:rPr>
        <w:t>. Ассоциация в пределах средств компенсационного фонда возмещения вреда</w:t>
      </w:r>
      <w:r w:rsidRPr="00642406">
        <w:rPr>
          <w:rFonts w:ascii="Times New Roman" w:eastAsia="Times New Roman" w:hAnsi="Times New Roman" w:cs="Times New Roman"/>
          <w:bCs/>
          <w:sz w:val="24"/>
          <w:szCs w:val="24"/>
          <w:lang w:eastAsia="ru-RU"/>
        </w:rPr>
        <w:t xml:space="preserve">  несет солидарную ответственность по обязательствам своих членов, возникшим вследствие причинения вреда, в случаях, предусмотренных Градостроительным  Кодексом РФ.                                                                                                                                  </w:t>
      </w:r>
      <w:r w:rsidRPr="00642406">
        <w:rPr>
          <w:rFonts w:ascii="Times New Roman" w:hAnsi="Times New Roman" w:cs="Times New Roman"/>
          <w:sz w:val="24"/>
          <w:szCs w:val="24"/>
        </w:rPr>
        <w:t xml:space="preserve">                                                                                                                                                                                                                                                                                                                                                                                                                                                                                                     </w:t>
      </w:r>
    </w:p>
    <w:p w:rsidR="0074064A" w:rsidRPr="00642406" w:rsidRDefault="0074064A" w:rsidP="0074064A">
      <w:pPr>
        <w:spacing w:after="0" w:line="240" w:lineRule="auto"/>
        <w:rPr>
          <w:rFonts w:ascii="Times New Roman" w:hAnsi="Times New Roman" w:cs="Times New Roman"/>
          <w:sz w:val="24"/>
          <w:szCs w:val="24"/>
        </w:rPr>
      </w:pPr>
    </w:p>
    <w:p w:rsidR="00847773" w:rsidRPr="00642406" w:rsidRDefault="0074064A" w:rsidP="0074064A">
      <w:pPr>
        <w:spacing w:after="0" w:line="240" w:lineRule="auto"/>
        <w:rPr>
          <w:rFonts w:ascii="Times New Roman" w:eastAsia="Times New Roman" w:hAnsi="Times New Roman" w:cs="Times New Roman"/>
          <w:sz w:val="24"/>
          <w:szCs w:val="24"/>
          <w:lang w:eastAsia="ru-RU"/>
        </w:rPr>
      </w:pPr>
      <w:r w:rsidRPr="00642406">
        <w:rPr>
          <w:rFonts w:ascii="Times New Roman" w:hAnsi="Times New Roman" w:cs="Times New Roman"/>
          <w:sz w:val="24"/>
          <w:szCs w:val="24"/>
        </w:rPr>
        <w:t xml:space="preserve">           2.2 </w:t>
      </w:r>
      <w:r w:rsidR="00847773" w:rsidRPr="00642406">
        <w:rPr>
          <w:rFonts w:ascii="Times New Roman" w:hAnsi="Times New Roman" w:cs="Times New Roman"/>
          <w:sz w:val="24"/>
          <w:szCs w:val="24"/>
        </w:rPr>
        <w:t>К</w:t>
      </w:r>
      <w:r w:rsidR="00847773" w:rsidRPr="00642406">
        <w:rPr>
          <w:rFonts w:ascii="Times New Roman" w:eastAsia="Times New Roman" w:hAnsi="Times New Roman" w:cs="Times New Roman"/>
          <w:sz w:val="24"/>
          <w:szCs w:val="24"/>
          <w:lang w:eastAsia="ru-RU"/>
        </w:rPr>
        <w:t xml:space="preserve">омпенсационный фонд </w:t>
      </w:r>
      <w:r w:rsidR="00D31F8C" w:rsidRPr="00642406">
        <w:rPr>
          <w:rFonts w:ascii="Times New Roman" w:eastAsia="Times New Roman" w:hAnsi="Times New Roman" w:cs="Times New Roman"/>
          <w:sz w:val="24"/>
          <w:szCs w:val="24"/>
          <w:lang w:eastAsia="ru-RU"/>
        </w:rPr>
        <w:t xml:space="preserve">возмещения вреда </w:t>
      </w:r>
      <w:r w:rsidR="00847773" w:rsidRPr="00642406">
        <w:rPr>
          <w:rFonts w:ascii="Times New Roman" w:eastAsia="Times New Roman" w:hAnsi="Times New Roman" w:cs="Times New Roman"/>
          <w:sz w:val="24"/>
          <w:szCs w:val="24"/>
          <w:lang w:eastAsia="ru-RU"/>
        </w:rPr>
        <w:t xml:space="preserve">формируется в денежной форме за счет взносов, перечисляемых в компенсационный фонд членами </w:t>
      </w:r>
      <w:r w:rsidR="00AB2B8B" w:rsidRPr="00642406">
        <w:rPr>
          <w:rFonts w:ascii="Times New Roman" w:eastAsia="Times New Roman" w:hAnsi="Times New Roman" w:cs="Times New Roman"/>
          <w:sz w:val="24"/>
          <w:szCs w:val="24"/>
          <w:lang w:eastAsia="ru-RU"/>
        </w:rPr>
        <w:t>Ассоциации</w:t>
      </w:r>
      <w:r w:rsidR="00847773" w:rsidRPr="00642406">
        <w:rPr>
          <w:rFonts w:ascii="Times New Roman" w:eastAsia="Times New Roman" w:hAnsi="Times New Roman" w:cs="Times New Roman"/>
          <w:sz w:val="24"/>
          <w:szCs w:val="24"/>
          <w:lang w:eastAsia="ru-RU"/>
        </w:rPr>
        <w:t xml:space="preserve"> на расчетный счет</w:t>
      </w:r>
      <w:r w:rsidR="00AB2B8B" w:rsidRPr="00642406">
        <w:rPr>
          <w:rFonts w:ascii="Times New Roman" w:eastAsia="Times New Roman" w:hAnsi="Times New Roman" w:cs="Times New Roman"/>
          <w:sz w:val="24"/>
          <w:szCs w:val="24"/>
          <w:lang w:eastAsia="ru-RU"/>
        </w:rPr>
        <w:t xml:space="preserve"> Ассоциации</w:t>
      </w:r>
      <w:r w:rsidR="00847773" w:rsidRPr="00642406">
        <w:rPr>
          <w:rFonts w:ascii="Times New Roman" w:eastAsia="Times New Roman" w:hAnsi="Times New Roman" w:cs="Times New Roman"/>
          <w:sz w:val="24"/>
          <w:szCs w:val="24"/>
          <w:lang w:eastAsia="ru-RU"/>
        </w:rPr>
        <w:t>, а также доходов, полученных от размещения средств компенсационного фонда.</w:t>
      </w:r>
    </w:p>
    <w:p w:rsidR="00D31F8C" w:rsidRPr="00642406" w:rsidRDefault="00D31F8C" w:rsidP="00B309E3">
      <w:pPr>
        <w:spacing w:after="0" w:line="240" w:lineRule="auto"/>
        <w:ind w:firstLine="709"/>
        <w:jc w:val="both"/>
        <w:rPr>
          <w:rFonts w:ascii="Times New Roman" w:hAnsi="Times New Roman" w:cs="Times New Roman"/>
          <w:sz w:val="24"/>
          <w:szCs w:val="24"/>
        </w:rPr>
      </w:pPr>
    </w:p>
    <w:p w:rsidR="002B3FD7" w:rsidRPr="00642406" w:rsidRDefault="00B309E3" w:rsidP="00B309E3">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2.</w:t>
      </w:r>
      <w:r w:rsidR="0074064A" w:rsidRPr="00642406">
        <w:rPr>
          <w:rFonts w:ascii="Times New Roman" w:hAnsi="Times New Roman" w:cs="Times New Roman"/>
          <w:sz w:val="24"/>
          <w:szCs w:val="24"/>
        </w:rPr>
        <w:t>3</w:t>
      </w:r>
      <w:r w:rsidRPr="00642406">
        <w:rPr>
          <w:rFonts w:ascii="Times New Roman" w:hAnsi="Times New Roman" w:cs="Times New Roman"/>
          <w:sz w:val="24"/>
          <w:szCs w:val="24"/>
        </w:rPr>
        <w:t xml:space="preserve">. </w:t>
      </w:r>
      <w:r w:rsidR="0074064A" w:rsidRPr="00642406">
        <w:rPr>
          <w:rFonts w:ascii="Times New Roman" w:eastAsia="Times New Roman" w:hAnsi="Times New Roman" w:cs="Times New Roman"/>
          <w:bCs/>
          <w:sz w:val="24"/>
          <w:szCs w:val="24"/>
          <w:lang w:eastAsia="ru-RU"/>
        </w:rPr>
        <w:t xml:space="preserve">Не допускается </w:t>
      </w:r>
      <w:r w:rsidR="00D31F8C" w:rsidRPr="00642406">
        <w:rPr>
          <w:rFonts w:ascii="Times New Roman" w:eastAsia="Times New Roman" w:hAnsi="Times New Roman" w:cs="Times New Roman"/>
          <w:bCs/>
          <w:sz w:val="24"/>
          <w:szCs w:val="24"/>
          <w:lang w:eastAsia="ru-RU"/>
        </w:rPr>
        <w:t xml:space="preserve">уплата взноса в компенсационный фонд  </w:t>
      </w:r>
      <w:r w:rsidR="002B3FD7" w:rsidRPr="00642406">
        <w:rPr>
          <w:rFonts w:ascii="Times New Roman" w:eastAsia="Times New Roman" w:hAnsi="Times New Roman" w:cs="Times New Roman"/>
          <w:bCs/>
          <w:sz w:val="24"/>
          <w:szCs w:val="24"/>
          <w:lang w:eastAsia="ru-RU"/>
        </w:rPr>
        <w:t xml:space="preserve">Ассоциации </w:t>
      </w:r>
      <w:r w:rsidR="00D31F8C" w:rsidRPr="00642406">
        <w:rPr>
          <w:rFonts w:ascii="Times New Roman" w:eastAsia="Times New Roman" w:hAnsi="Times New Roman" w:cs="Times New Roman"/>
          <w:bCs/>
          <w:sz w:val="24"/>
          <w:szCs w:val="24"/>
          <w:lang w:eastAsia="ru-RU"/>
        </w:rPr>
        <w:t xml:space="preserve"> в рассрочку или иным способом, исключающим единовременную уплату указанного взноса, а также уплата взноса  третьими лицами, не являющимися членами </w:t>
      </w:r>
      <w:r w:rsidR="002B3FD7" w:rsidRPr="00642406">
        <w:rPr>
          <w:rFonts w:ascii="Times New Roman" w:eastAsia="Times New Roman" w:hAnsi="Times New Roman" w:cs="Times New Roman"/>
          <w:bCs/>
          <w:sz w:val="24"/>
          <w:szCs w:val="24"/>
          <w:lang w:eastAsia="ru-RU"/>
        </w:rPr>
        <w:t>Ассоциации.</w:t>
      </w:r>
      <w:r w:rsidR="0074064A" w:rsidRPr="00642406">
        <w:rPr>
          <w:rFonts w:ascii="Times New Roman" w:hAnsi="Times New Roman" w:cs="Times New Roman"/>
          <w:sz w:val="24"/>
          <w:szCs w:val="24"/>
        </w:rPr>
        <w:t xml:space="preserve"> </w:t>
      </w:r>
      <w:r w:rsidR="002B3FD7" w:rsidRPr="00642406">
        <w:rPr>
          <w:rFonts w:ascii="Times New Roman" w:hAnsi="Times New Roman" w:cs="Times New Roman"/>
          <w:sz w:val="24"/>
          <w:szCs w:val="24"/>
        </w:rPr>
        <w:t xml:space="preserve">                                                                                                     </w:t>
      </w:r>
    </w:p>
    <w:p w:rsidR="002B3FD7" w:rsidRPr="00642406" w:rsidRDefault="002B3FD7" w:rsidP="00B309E3">
      <w:pPr>
        <w:spacing w:after="0" w:line="240" w:lineRule="auto"/>
        <w:ind w:firstLine="709"/>
        <w:jc w:val="both"/>
        <w:rPr>
          <w:rFonts w:ascii="Times New Roman" w:hAnsi="Times New Roman" w:cs="Times New Roman"/>
          <w:sz w:val="24"/>
          <w:szCs w:val="24"/>
        </w:rPr>
      </w:pPr>
    </w:p>
    <w:p w:rsidR="00B309E3" w:rsidRPr="00642406" w:rsidRDefault="002B3FD7" w:rsidP="00B309E3">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2.4 </w:t>
      </w:r>
      <w:r w:rsidR="00B309E3" w:rsidRPr="00642406">
        <w:rPr>
          <w:rFonts w:ascii="Times New Roman" w:hAnsi="Times New Roman" w:cs="Times New Roman"/>
          <w:sz w:val="24"/>
          <w:szCs w:val="24"/>
        </w:rPr>
        <w:t xml:space="preserve">Член </w:t>
      </w:r>
      <w:r w:rsidR="00834CBD" w:rsidRPr="00642406">
        <w:rPr>
          <w:rFonts w:ascii="Times New Roman" w:hAnsi="Times New Roman" w:cs="Times New Roman"/>
          <w:sz w:val="24"/>
          <w:szCs w:val="24"/>
        </w:rPr>
        <w:t xml:space="preserve">Ассоциации </w:t>
      </w:r>
      <w:r w:rsidR="00B309E3" w:rsidRPr="00642406">
        <w:rPr>
          <w:rFonts w:ascii="Times New Roman" w:hAnsi="Times New Roman" w:cs="Times New Roman"/>
          <w:sz w:val="24"/>
          <w:szCs w:val="24"/>
        </w:rPr>
        <w:t xml:space="preserve"> обязан уплатить взнос в компенсационный фонд </w:t>
      </w:r>
      <w:r w:rsidR="00684CA7" w:rsidRPr="00642406">
        <w:rPr>
          <w:rFonts w:ascii="Times New Roman" w:hAnsi="Times New Roman" w:cs="Times New Roman"/>
          <w:sz w:val="24"/>
          <w:szCs w:val="24"/>
        </w:rPr>
        <w:t xml:space="preserve">возмещения вреда </w:t>
      </w:r>
      <w:r w:rsidR="00B309E3" w:rsidRPr="00642406">
        <w:rPr>
          <w:rFonts w:ascii="Times New Roman" w:hAnsi="Times New Roman" w:cs="Times New Roman"/>
          <w:sz w:val="24"/>
          <w:szCs w:val="24"/>
        </w:rPr>
        <w:t xml:space="preserve">не позднее момента принятия решения Совета </w:t>
      </w:r>
      <w:r w:rsidR="00834CBD" w:rsidRPr="00642406">
        <w:rPr>
          <w:rFonts w:ascii="Times New Roman" w:hAnsi="Times New Roman" w:cs="Times New Roman"/>
          <w:sz w:val="24"/>
          <w:szCs w:val="24"/>
        </w:rPr>
        <w:t xml:space="preserve">Ассоциации </w:t>
      </w:r>
      <w:r w:rsidR="00B309E3" w:rsidRPr="00642406">
        <w:rPr>
          <w:rFonts w:ascii="Times New Roman" w:hAnsi="Times New Roman" w:cs="Times New Roman"/>
          <w:sz w:val="24"/>
          <w:szCs w:val="24"/>
        </w:rPr>
        <w:t xml:space="preserve"> о выдаче Свидетельства о допуске к работам, которые оказывают влияние на безопасность объектов капитального строительства. </w:t>
      </w:r>
    </w:p>
    <w:p w:rsidR="00D31F8C" w:rsidRPr="00642406" w:rsidRDefault="00D31F8C" w:rsidP="00B309E3">
      <w:pPr>
        <w:spacing w:after="0" w:line="240" w:lineRule="auto"/>
        <w:ind w:firstLine="709"/>
        <w:jc w:val="both"/>
        <w:rPr>
          <w:rFonts w:ascii="Times New Roman" w:hAnsi="Times New Roman" w:cs="Times New Roman"/>
          <w:sz w:val="24"/>
          <w:szCs w:val="24"/>
        </w:rPr>
      </w:pPr>
    </w:p>
    <w:p w:rsidR="002B3FD7" w:rsidRPr="00642406" w:rsidRDefault="00B309E3" w:rsidP="00B309E3">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2.</w:t>
      </w:r>
      <w:r w:rsidR="002B3FD7" w:rsidRPr="00642406">
        <w:rPr>
          <w:rFonts w:ascii="Times New Roman" w:hAnsi="Times New Roman" w:cs="Times New Roman"/>
          <w:sz w:val="24"/>
          <w:szCs w:val="24"/>
        </w:rPr>
        <w:t>5</w:t>
      </w:r>
      <w:r w:rsidRPr="00642406">
        <w:rPr>
          <w:rFonts w:ascii="Times New Roman" w:hAnsi="Times New Roman" w:cs="Times New Roman"/>
          <w:sz w:val="24"/>
          <w:szCs w:val="24"/>
        </w:rPr>
        <w:t xml:space="preserve">. Для членов </w:t>
      </w:r>
      <w:r w:rsidR="00834CBD"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получающих Свидетельство о допуске к работам по </w:t>
      </w:r>
      <w:r w:rsidR="00725BC2" w:rsidRPr="00642406">
        <w:rPr>
          <w:rFonts w:ascii="Times New Roman" w:hAnsi="Times New Roman" w:cs="Times New Roman"/>
          <w:sz w:val="24"/>
          <w:szCs w:val="24"/>
        </w:rPr>
        <w:t xml:space="preserve">инженерным изысканиям, </w:t>
      </w:r>
      <w:r w:rsidRPr="00642406">
        <w:rPr>
          <w:rFonts w:ascii="Times New Roman" w:hAnsi="Times New Roman" w:cs="Times New Roman"/>
          <w:sz w:val="24"/>
          <w:szCs w:val="24"/>
        </w:rPr>
        <w:t xml:space="preserve">размер взноса в Компенсационный фонд </w:t>
      </w:r>
      <w:r w:rsidR="00684CA7"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составляет</w:t>
      </w:r>
      <w:r w:rsidR="002B3FD7" w:rsidRPr="00642406">
        <w:rPr>
          <w:rFonts w:ascii="Times New Roman" w:hAnsi="Times New Roman" w:cs="Times New Roman"/>
          <w:sz w:val="24"/>
          <w:szCs w:val="24"/>
        </w:rPr>
        <w:t>:</w:t>
      </w:r>
    </w:p>
    <w:p w:rsidR="002B3FD7" w:rsidRPr="00642406" w:rsidRDefault="002B3FD7" w:rsidP="00B309E3">
      <w:pPr>
        <w:spacing w:after="0" w:line="240" w:lineRule="auto"/>
        <w:ind w:firstLine="709"/>
        <w:jc w:val="both"/>
        <w:rPr>
          <w:rFonts w:ascii="Times New Roman" w:hAnsi="Times New Roman" w:cs="Times New Roman"/>
          <w:sz w:val="24"/>
          <w:szCs w:val="24"/>
        </w:rPr>
      </w:pPr>
    </w:p>
    <w:p w:rsidR="002B3FD7" w:rsidRPr="00642406" w:rsidRDefault="002B3FD7" w:rsidP="002B3FD7">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1) пятьдесят тысяч рублей в случае, если член </w:t>
      </w:r>
      <w:r w:rsidRPr="00642406">
        <w:rPr>
          <w:rFonts w:ascii="Times New Roman" w:hAnsi="Times New Roman" w:cs="Times New Roman"/>
          <w:sz w:val="24"/>
          <w:szCs w:val="24"/>
        </w:rPr>
        <w:t>Ассоциации</w:t>
      </w:r>
      <w:r w:rsidRPr="00642406">
        <w:rPr>
          <w:rFonts w:ascii="Times New Roman" w:eastAsia="Times New Roman" w:hAnsi="Times New Roman" w:cs="Times New Roman"/>
          <w:bCs/>
          <w:sz w:val="24"/>
          <w:szCs w:val="24"/>
          <w:lang w:eastAsia="ru-RU"/>
        </w:rPr>
        <w:t xml:space="preserve">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2B3FD7" w:rsidRPr="00642406" w:rsidRDefault="002B3FD7" w:rsidP="002B3FD7">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2) сто пятьдесят тысяч рублей в случае, если член </w:t>
      </w:r>
      <w:r w:rsidRPr="00642406">
        <w:rPr>
          <w:rFonts w:ascii="Times New Roman" w:hAnsi="Times New Roman" w:cs="Times New Roman"/>
          <w:sz w:val="24"/>
          <w:szCs w:val="24"/>
        </w:rPr>
        <w:t>Ассоциации</w:t>
      </w:r>
      <w:r w:rsidRPr="00642406">
        <w:rPr>
          <w:rFonts w:ascii="Times New Roman" w:eastAsia="Times New Roman" w:hAnsi="Times New Roman" w:cs="Times New Roman"/>
          <w:bCs/>
          <w:sz w:val="24"/>
          <w:szCs w:val="24"/>
          <w:lang w:eastAsia="ru-RU"/>
        </w:rPr>
        <w:t xml:space="preserve">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2B3FD7" w:rsidRPr="00642406" w:rsidRDefault="002B3FD7" w:rsidP="002B3FD7">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3) пятьсот тысяч рублей в случае, если член </w:t>
      </w:r>
      <w:r w:rsidRPr="00642406">
        <w:rPr>
          <w:rFonts w:ascii="Times New Roman" w:hAnsi="Times New Roman" w:cs="Times New Roman"/>
          <w:sz w:val="24"/>
          <w:szCs w:val="24"/>
        </w:rPr>
        <w:t>Ассоциации</w:t>
      </w:r>
      <w:r w:rsidRPr="00642406">
        <w:rPr>
          <w:rFonts w:ascii="Times New Roman" w:eastAsia="Times New Roman" w:hAnsi="Times New Roman" w:cs="Times New Roman"/>
          <w:bCs/>
          <w:sz w:val="24"/>
          <w:szCs w:val="24"/>
          <w:lang w:eastAsia="ru-RU"/>
        </w:rPr>
        <w:t xml:space="preserve">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2B3FD7" w:rsidRPr="00642406" w:rsidRDefault="002B3FD7" w:rsidP="002B3FD7">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4) один миллион рублей в случае, если член </w:t>
      </w:r>
      <w:r w:rsidRPr="00642406">
        <w:rPr>
          <w:rFonts w:ascii="Times New Roman" w:hAnsi="Times New Roman" w:cs="Times New Roman"/>
          <w:sz w:val="24"/>
          <w:szCs w:val="24"/>
        </w:rPr>
        <w:t>Ассоциации</w:t>
      </w:r>
      <w:r w:rsidRPr="00642406">
        <w:rPr>
          <w:rFonts w:ascii="Times New Roman" w:eastAsia="Times New Roman" w:hAnsi="Times New Roman" w:cs="Times New Roman"/>
          <w:bCs/>
          <w:sz w:val="24"/>
          <w:szCs w:val="24"/>
          <w:lang w:eastAsia="ru-RU"/>
        </w:rPr>
        <w:t xml:space="preserve">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w:t>
      </w:r>
      <w:r w:rsidRPr="00642406">
        <w:rPr>
          <w:rFonts w:ascii="Times New Roman" w:eastAsia="Times New Roman" w:hAnsi="Times New Roman" w:cs="Times New Roman"/>
          <w:bCs/>
          <w:sz w:val="24"/>
          <w:szCs w:val="24"/>
          <w:lang w:eastAsia="ru-RU"/>
        </w:rPr>
        <w:lastRenderedPageBreak/>
        <w:t>документации составляет триста миллионов рублей и более (четвертый уровень ответственности члена саморегулируемой организации).</w:t>
      </w:r>
    </w:p>
    <w:p w:rsidR="00E31311" w:rsidRPr="00642406" w:rsidRDefault="00E31311" w:rsidP="00F300CB">
      <w:pPr>
        <w:spacing w:after="0" w:line="240" w:lineRule="auto"/>
        <w:ind w:firstLine="709"/>
        <w:jc w:val="both"/>
        <w:rPr>
          <w:rFonts w:ascii="Times New Roman" w:hAnsi="Times New Roman" w:cs="Times New Roman"/>
          <w:sz w:val="24"/>
          <w:szCs w:val="24"/>
        </w:rPr>
      </w:pPr>
    </w:p>
    <w:p w:rsidR="00F300CB" w:rsidRPr="00642406" w:rsidRDefault="0074064A"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2.</w:t>
      </w:r>
      <w:r w:rsidR="002B3FD7" w:rsidRPr="00642406">
        <w:rPr>
          <w:rFonts w:ascii="Times New Roman" w:hAnsi="Times New Roman" w:cs="Times New Roman"/>
          <w:sz w:val="24"/>
          <w:szCs w:val="24"/>
        </w:rPr>
        <w:t>6</w:t>
      </w:r>
      <w:r w:rsidR="00F300CB" w:rsidRPr="00642406">
        <w:rPr>
          <w:rFonts w:ascii="Times New Roman" w:hAnsi="Times New Roman" w:cs="Times New Roman"/>
          <w:sz w:val="24"/>
          <w:szCs w:val="24"/>
        </w:rPr>
        <w:t xml:space="preserve">. </w:t>
      </w:r>
      <w:r w:rsidR="0089209C" w:rsidRPr="00642406">
        <w:rPr>
          <w:rFonts w:ascii="Times New Roman" w:hAnsi="Times New Roman" w:cs="Times New Roman"/>
          <w:sz w:val="24"/>
          <w:szCs w:val="24"/>
        </w:rPr>
        <w:t>О</w:t>
      </w:r>
      <w:r w:rsidR="00F300CB" w:rsidRPr="00642406">
        <w:rPr>
          <w:rFonts w:ascii="Times New Roman" w:hAnsi="Times New Roman" w:cs="Times New Roman"/>
          <w:sz w:val="24"/>
          <w:szCs w:val="24"/>
        </w:rPr>
        <w:t xml:space="preserve">свобождение члена </w:t>
      </w:r>
      <w:r w:rsidR="00834CBD" w:rsidRPr="00642406">
        <w:rPr>
          <w:rFonts w:ascii="Times New Roman" w:hAnsi="Times New Roman" w:cs="Times New Roman"/>
          <w:sz w:val="24"/>
          <w:szCs w:val="24"/>
        </w:rPr>
        <w:t xml:space="preserve">Ассоциации </w:t>
      </w:r>
      <w:r w:rsidR="00F300CB" w:rsidRPr="00642406">
        <w:rPr>
          <w:rFonts w:ascii="Times New Roman" w:hAnsi="Times New Roman" w:cs="Times New Roman"/>
          <w:sz w:val="24"/>
          <w:szCs w:val="24"/>
        </w:rPr>
        <w:t xml:space="preserve">от обязанности внесения взноса в </w:t>
      </w:r>
      <w:r w:rsidR="002B3FD7" w:rsidRPr="00642406">
        <w:rPr>
          <w:rFonts w:ascii="Times New Roman" w:hAnsi="Times New Roman" w:cs="Times New Roman"/>
          <w:sz w:val="24"/>
          <w:szCs w:val="24"/>
        </w:rPr>
        <w:t>к</w:t>
      </w:r>
      <w:r w:rsidR="00F300CB" w:rsidRPr="00642406">
        <w:rPr>
          <w:rFonts w:ascii="Times New Roman" w:hAnsi="Times New Roman" w:cs="Times New Roman"/>
          <w:sz w:val="24"/>
          <w:szCs w:val="24"/>
        </w:rPr>
        <w:t>омпенсационный фонд</w:t>
      </w:r>
      <w:r w:rsidR="002B3FD7" w:rsidRPr="00642406">
        <w:rPr>
          <w:rFonts w:ascii="Times New Roman" w:hAnsi="Times New Roman" w:cs="Times New Roman"/>
          <w:sz w:val="24"/>
          <w:szCs w:val="24"/>
        </w:rPr>
        <w:t xml:space="preserve"> возмещения вреда</w:t>
      </w:r>
      <w:r w:rsidR="00F300CB" w:rsidRPr="00642406">
        <w:rPr>
          <w:rFonts w:ascii="Times New Roman" w:hAnsi="Times New Roman" w:cs="Times New Roman"/>
          <w:sz w:val="24"/>
          <w:szCs w:val="24"/>
        </w:rPr>
        <w:t>, в том числе</w:t>
      </w:r>
      <w:r w:rsidR="00A82209" w:rsidRPr="00642406">
        <w:rPr>
          <w:rFonts w:ascii="Times New Roman" w:hAnsi="Times New Roman" w:cs="Times New Roman"/>
          <w:sz w:val="24"/>
          <w:szCs w:val="24"/>
        </w:rPr>
        <w:t>,</w:t>
      </w:r>
      <w:r w:rsidR="00F300CB" w:rsidRPr="00642406">
        <w:rPr>
          <w:rFonts w:ascii="Times New Roman" w:hAnsi="Times New Roman" w:cs="Times New Roman"/>
          <w:sz w:val="24"/>
          <w:szCs w:val="24"/>
        </w:rPr>
        <w:t xml:space="preserve"> за счет его требований к </w:t>
      </w:r>
      <w:r w:rsidR="00834CBD" w:rsidRPr="00642406">
        <w:rPr>
          <w:rFonts w:ascii="Times New Roman" w:hAnsi="Times New Roman" w:cs="Times New Roman"/>
          <w:sz w:val="24"/>
          <w:szCs w:val="24"/>
        </w:rPr>
        <w:t>Ассоциации</w:t>
      </w:r>
      <w:r w:rsidR="00A82209" w:rsidRPr="00642406">
        <w:rPr>
          <w:rFonts w:ascii="Times New Roman" w:hAnsi="Times New Roman" w:cs="Times New Roman"/>
          <w:sz w:val="24"/>
          <w:szCs w:val="24"/>
        </w:rPr>
        <w:t>,</w:t>
      </w:r>
      <w:r w:rsidR="0089209C" w:rsidRPr="00642406">
        <w:rPr>
          <w:rFonts w:ascii="Times New Roman" w:hAnsi="Times New Roman" w:cs="Times New Roman"/>
          <w:sz w:val="24"/>
          <w:szCs w:val="24"/>
        </w:rPr>
        <w:t xml:space="preserve"> не допускается</w:t>
      </w:r>
      <w:r w:rsidR="00F300CB" w:rsidRPr="00642406">
        <w:rPr>
          <w:rFonts w:ascii="Times New Roman" w:hAnsi="Times New Roman" w:cs="Times New Roman"/>
          <w:sz w:val="24"/>
          <w:szCs w:val="24"/>
        </w:rPr>
        <w:t xml:space="preserve">. </w:t>
      </w:r>
    </w:p>
    <w:p w:rsidR="0089209C" w:rsidRPr="00642406" w:rsidRDefault="0089209C" w:rsidP="0089209C">
      <w:pPr>
        <w:spacing w:after="0" w:line="240" w:lineRule="auto"/>
        <w:ind w:firstLine="709"/>
        <w:jc w:val="center"/>
        <w:rPr>
          <w:rFonts w:ascii="Times New Roman" w:hAnsi="Times New Roman" w:cs="Times New Roman"/>
          <w:b/>
          <w:sz w:val="24"/>
          <w:szCs w:val="24"/>
        </w:rPr>
      </w:pPr>
    </w:p>
    <w:p w:rsidR="00F300CB" w:rsidRPr="00642406" w:rsidRDefault="00F300CB" w:rsidP="0089209C">
      <w:pPr>
        <w:spacing w:after="0" w:line="240" w:lineRule="auto"/>
        <w:ind w:firstLine="709"/>
        <w:jc w:val="center"/>
        <w:rPr>
          <w:rFonts w:ascii="Times New Roman" w:hAnsi="Times New Roman" w:cs="Times New Roman"/>
          <w:b/>
          <w:sz w:val="24"/>
          <w:szCs w:val="24"/>
        </w:rPr>
      </w:pPr>
      <w:r w:rsidRPr="00642406">
        <w:rPr>
          <w:rFonts w:ascii="Times New Roman" w:hAnsi="Times New Roman" w:cs="Times New Roman"/>
          <w:b/>
          <w:sz w:val="24"/>
          <w:szCs w:val="24"/>
        </w:rPr>
        <w:t xml:space="preserve">3. Размещение </w:t>
      </w:r>
      <w:proofErr w:type="gramStart"/>
      <w:r w:rsidRPr="00642406">
        <w:rPr>
          <w:rFonts w:ascii="Times New Roman" w:hAnsi="Times New Roman" w:cs="Times New Roman"/>
          <w:b/>
          <w:sz w:val="24"/>
          <w:szCs w:val="24"/>
        </w:rPr>
        <w:t xml:space="preserve">средств компенсационного фонда </w:t>
      </w:r>
      <w:r w:rsidR="00684CA7" w:rsidRPr="00642406">
        <w:rPr>
          <w:rFonts w:ascii="Times New Roman" w:hAnsi="Times New Roman" w:cs="Times New Roman"/>
          <w:sz w:val="24"/>
          <w:szCs w:val="24"/>
        </w:rPr>
        <w:t xml:space="preserve">возмещения вреда </w:t>
      </w:r>
      <w:r w:rsidR="00834CBD" w:rsidRPr="00642406">
        <w:rPr>
          <w:rFonts w:ascii="Times New Roman" w:hAnsi="Times New Roman" w:cs="Times New Roman"/>
          <w:b/>
          <w:sz w:val="24"/>
          <w:szCs w:val="24"/>
        </w:rPr>
        <w:t>Ассоциации</w:t>
      </w:r>
      <w:proofErr w:type="gramEnd"/>
      <w:r w:rsidR="00834CBD" w:rsidRPr="00642406">
        <w:rPr>
          <w:rFonts w:ascii="Times New Roman" w:hAnsi="Times New Roman" w:cs="Times New Roman"/>
          <w:b/>
          <w:sz w:val="24"/>
          <w:szCs w:val="24"/>
        </w:rPr>
        <w:t xml:space="preserve"> </w:t>
      </w:r>
    </w:p>
    <w:p w:rsidR="0089209C" w:rsidRPr="00642406" w:rsidRDefault="0089209C" w:rsidP="0089209C">
      <w:pPr>
        <w:spacing w:after="0" w:line="240" w:lineRule="auto"/>
        <w:ind w:firstLine="709"/>
        <w:jc w:val="center"/>
        <w:rPr>
          <w:rFonts w:ascii="Times New Roman" w:hAnsi="Times New Roman" w:cs="Times New Roman"/>
          <w:b/>
          <w:sz w:val="24"/>
          <w:szCs w:val="24"/>
        </w:rPr>
      </w:pPr>
    </w:p>
    <w:p w:rsidR="001D036C" w:rsidRPr="00642406" w:rsidRDefault="00335425" w:rsidP="001D036C">
      <w:pPr>
        <w:spacing w:after="0" w:line="240" w:lineRule="auto"/>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t xml:space="preserve">           </w:t>
      </w:r>
      <w:r w:rsidR="00F300CB" w:rsidRPr="00642406">
        <w:rPr>
          <w:rFonts w:ascii="Times New Roman" w:hAnsi="Times New Roman" w:cs="Times New Roman"/>
          <w:sz w:val="24"/>
          <w:szCs w:val="24"/>
        </w:rPr>
        <w:t>3.1. В целях сохранения и увеличения размера компенсационного фонда</w:t>
      </w:r>
      <w:r w:rsidR="001D036C" w:rsidRPr="00642406">
        <w:rPr>
          <w:rFonts w:ascii="Times New Roman" w:hAnsi="Times New Roman" w:cs="Times New Roman"/>
          <w:sz w:val="24"/>
          <w:szCs w:val="24"/>
        </w:rPr>
        <w:t xml:space="preserve"> возмещения вреда,  с</w:t>
      </w:r>
      <w:r w:rsidR="001D036C" w:rsidRPr="00642406">
        <w:rPr>
          <w:rFonts w:ascii="Times New Roman" w:eastAsia="Times New Roman" w:hAnsi="Times New Roman" w:cs="Times New Roman"/>
          <w:bCs/>
          <w:sz w:val="24"/>
          <w:szCs w:val="24"/>
          <w:lang w:eastAsia="ru-RU"/>
        </w:rPr>
        <w:t>редства компенсационного фонда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r w:rsidR="00E31311" w:rsidRPr="00642406">
        <w:rPr>
          <w:rFonts w:ascii="Times New Roman" w:eastAsia="Times New Roman" w:hAnsi="Times New Roman" w:cs="Times New Roman"/>
          <w:bCs/>
          <w:sz w:val="24"/>
          <w:szCs w:val="24"/>
          <w:lang w:eastAsia="ru-RU"/>
        </w:rPr>
        <w:t xml:space="preserve"> В случаях, порядке и на условиях,</w:t>
      </w:r>
      <w:r w:rsidR="00E31311" w:rsidRPr="00642406">
        <w:rPr>
          <w:rFonts w:ascii="Arial" w:eastAsia="Times New Roman" w:hAnsi="Arial" w:cs="Arial"/>
          <w:b/>
          <w:bCs/>
          <w:sz w:val="18"/>
          <w:szCs w:val="18"/>
          <w:lang w:eastAsia="ru-RU"/>
        </w:rPr>
        <w:t xml:space="preserve"> </w:t>
      </w:r>
      <w:r w:rsidR="00E31311" w:rsidRPr="00642406">
        <w:rPr>
          <w:rFonts w:ascii="Times New Roman" w:eastAsia="Times New Roman" w:hAnsi="Times New Roman" w:cs="Times New Roman"/>
          <w:bCs/>
          <w:sz w:val="24"/>
          <w:szCs w:val="24"/>
          <w:lang w:eastAsia="ru-RU"/>
        </w:rPr>
        <w:t>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E31311" w:rsidRPr="00642406">
        <w:rPr>
          <w:rFonts w:ascii="Arial" w:eastAsia="Times New Roman" w:hAnsi="Arial" w:cs="Arial"/>
          <w:b/>
          <w:bCs/>
          <w:sz w:val="18"/>
          <w:szCs w:val="18"/>
          <w:lang w:eastAsia="ru-RU"/>
        </w:rPr>
        <w:t>.</w:t>
      </w:r>
    </w:p>
    <w:p w:rsidR="00B81B55" w:rsidRPr="00642406" w:rsidRDefault="00B81B55" w:rsidP="00F300CB">
      <w:pPr>
        <w:spacing w:after="0" w:line="240" w:lineRule="auto"/>
        <w:ind w:firstLine="709"/>
        <w:jc w:val="both"/>
        <w:rPr>
          <w:rFonts w:ascii="Times New Roman" w:hAnsi="Times New Roman" w:cs="Times New Roman"/>
          <w:sz w:val="24"/>
          <w:szCs w:val="24"/>
        </w:rPr>
      </w:pPr>
    </w:p>
    <w:p w:rsidR="00F300CB" w:rsidRPr="00642406" w:rsidRDefault="00B81B55" w:rsidP="00F300CB">
      <w:pPr>
        <w:spacing w:after="0" w:line="240" w:lineRule="auto"/>
        <w:ind w:firstLine="709"/>
        <w:jc w:val="both"/>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t>3.2.</w:t>
      </w:r>
      <w:r w:rsidR="001D036C" w:rsidRPr="00642406">
        <w:rPr>
          <w:rFonts w:ascii="Times New Roman" w:hAnsi="Times New Roman" w:cs="Times New Roman"/>
          <w:sz w:val="24"/>
          <w:szCs w:val="24"/>
        </w:rPr>
        <w:t xml:space="preserve"> </w:t>
      </w:r>
      <w:r w:rsidRPr="00642406">
        <w:rPr>
          <w:rFonts w:ascii="Times New Roman" w:eastAsia="Times New Roman" w:hAnsi="Times New Roman" w:cs="Times New Roman"/>
          <w:bCs/>
          <w:sz w:val="24"/>
          <w:szCs w:val="24"/>
          <w:lang w:eastAsia="ru-RU"/>
        </w:rPr>
        <w:t>Права на средства компенсационного фонда возмещения вреда</w:t>
      </w:r>
      <w:r w:rsidRPr="00642406">
        <w:rPr>
          <w:rFonts w:ascii="Arial" w:eastAsia="Times New Roman" w:hAnsi="Arial" w:cs="Arial"/>
          <w:b/>
          <w:bCs/>
          <w:sz w:val="18"/>
          <w:szCs w:val="18"/>
          <w:lang w:eastAsia="ru-RU"/>
        </w:rPr>
        <w:t xml:space="preserve"> </w:t>
      </w:r>
      <w:r w:rsidRPr="00642406">
        <w:rPr>
          <w:rFonts w:ascii="Times New Roman" w:eastAsia="Times New Roman" w:hAnsi="Times New Roman" w:cs="Times New Roman"/>
          <w:bCs/>
          <w:sz w:val="24"/>
          <w:szCs w:val="24"/>
          <w:lang w:eastAsia="ru-RU"/>
        </w:rPr>
        <w:t>Ассоциации, размещенные на специальных банковских счетах, принадлежат Ассоциации.</w:t>
      </w:r>
    </w:p>
    <w:p w:rsidR="00B81B55" w:rsidRPr="00642406" w:rsidRDefault="00B81B55" w:rsidP="00F300CB">
      <w:pPr>
        <w:spacing w:after="0" w:line="240" w:lineRule="auto"/>
        <w:ind w:firstLine="709"/>
        <w:jc w:val="both"/>
        <w:rPr>
          <w:rFonts w:ascii="Times New Roman" w:hAnsi="Times New Roman" w:cs="Times New Roman"/>
          <w:sz w:val="24"/>
          <w:szCs w:val="24"/>
        </w:rPr>
      </w:pPr>
    </w:p>
    <w:p w:rsidR="001D036C" w:rsidRPr="00642406" w:rsidRDefault="00335425" w:rsidP="001D036C">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            3.</w:t>
      </w:r>
      <w:r w:rsidR="00B81B55" w:rsidRPr="00642406">
        <w:rPr>
          <w:rFonts w:ascii="Times New Roman" w:eastAsia="Times New Roman" w:hAnsi="Times New Roman" w:cs="Times New Roman"/>
          <w:bCs/>
          <w:sz w:val="24"/>
          <w:szCs w:val="24"/>
          <w:lang w:eastAsia="ru-RU"/>
        </w:rPr>
        <w:t>3.</w:t>
      </w:r>
      <w:r w:rsidRPr="00642406">
        <w:rPr>
          <w:rFonts w:ascii="Times New Roman" w:eastAsia="Times New Roman" w:hAnsi="Times New Roman" w:cs="Times New Roman"/>
          <w:bCs/>
          <w:sz w:val="24"/>
          <w:szCs w:val="24"/>
          <w:lang w:eastAsia="ru-RU"/>
        </w:rPr>
        <w:t xml:space="preserve"> </w:t>
      </w:r>
      <w:r w:rsidR="00B81B55" w:rsidRPr="00642406">
        <w:rPr>
          <w:rFonts w:ascii="Times New Roman" w:eastAsia="Times New Roman" w:hAnsi="Times New Roman" w:cs="Times New Roman"/>
          <w:bCs/>
          <w:sz w:val="24"/>
          <w:szCs w:val="24"/>
          <w:lang w:eastAsia="ru-RU"/>
        </w:rPr>
        <w:t xml:space="preserve"> </w:t>
      </w:r>
      <w:r w:rsidR="001D036C" w:rsidRPr="00642406">
        <w:rPr>
          <w:rFonts w:ascii="Times New Roman" w:eastAsia="Times New Roman" w:hAnsi="Times New Roman" w:cs="Times New Roman"/>
          <w:bCs/>
          <w:sz w:val="24"/>
          <w:szCs w:val="24"/>
          <w:lang w:eastAsia="ru-RU"/>
        </w:rPr>
        <w:t>Средства компенсационного фонда возмещения вреда</w:t>
      </w:r>
      <w:r w:rsidRPr="00642406">
        <w:rPr>
          <w:rFonts w:ascii="Times New Roman" w:eastAsia="Times New Roman" w:hAnsi="Times New Roman" w:cs="Times New Roman"/>
          <w:bCs/>
          <w:sz w:val="24"/>
          <w:szCs w:val="24"/>
          <w:lang w:eastAsia="ru-RU"/>
        </w:rPr>
        <w:t>,</w:t>
      </w:r>
      <w:r w:rsidR="001D036C" w:rsidRPr="00642406">
        <w:rPr>
          <w:rFonts w:ascii="Times New Roman" w:eastAsia="Times New Roman" w:hAnsi="Times New Roman" w:cs="Times New Roman"/>
          <w:bCs/>
          <w:sz w:val="24"/>
          <w:szCs w:val="24"/>
          <w:lang w:eastAsia="ru-RU"/>
        </w:rPr>
        <w:t xml:space="preserve">  внесенные на специальные банковские счета, используются на цели и в случаях, которые указаны в </w:t>
      </w:r>
      <w:r w:rsidRPr="00642406">
        <w:rPr>
          <w:rFonts w:ascii="Times New Roman" w:eastAsia="Times New Roman" w:hAnsi="Times New Roman" w:cs="Times New Roman"/>
          <w:bCs/>
          <w:sz w:val="24"/>
          <w:szCs w:val="24"/>
          <w:lang w:eastAsia="ru-RU"/>
        </w:rPr>
        <w:t>Градостроительном Кодексе РФ и в настоящем Положении.</w:t>
      </w:r>
    </w:p>
    <w:p w:rsidR="00D31F8C" w:rsidRPr="00642406" w:rsidRDefault="00D31F8C" w:rsidP="00F300CB">
      <w:pPr>
        <w:spacing w:after="0" w:line="240" w:lineRule="auto"/>
        <w:ind w:firstLine="709"/>
        <w:jc w:val="both"/>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3.</w:t>
      </w:r>
      <w:r w:rsidR="00B81B55" w:rsidRPr="00642406">
        <w:rPr>
          <w:rFonts w:ascii="Times New Roman" w:hAnsi="Times New Roman" w:cs="Times New Roman"/>
          <w:sz w:val="24"/>
          <w:szCs w:val="24"/>
        </w:rPr>
        <w:t>4</w:t>
      </w:r>
      <w:r w:rsidRPr="00642406">
        <w:rPr>
          <w:rFonts w:ascii="Times New Roman" w:hAnsi="Times New Roman" w:cs="Times New Roman"/>
          <w:sz w:val="24"/>
          <w:szCs w:val="24"/>
        </w:rPr>
        <w:t>. При размещении денежных средств компенсационного фонда</w:t>
      </w:r>
      <w:r w:rsidR="00684CA7"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в порядке, предусмотренном п. 3.1 настоящего Положения, должна быть обеспечена возможность возврата </w:t>
      </w:r>
      <w:r w:rsidR="00834CBD"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размещенных сре</w:t>
      </w:r>
      <w:proofErr w:type="gramStart"/>
      <w:r w:rsidRPr="00642406">
        <w:rPr>
          <w:rFonts w:ascii="Times New Roman" w:hAnsi="Times New Roman" w:cs="Times New Roman"/>
          <w:sz w:val="24"/>
          <w:szCs w:val="24"/>
        </w:rPr>
        <w:t>дств в ср</w:t>
      </w:r>
      <w:proofErr w:type="gramEnd"/>
      <w:r w:rsidRPr="00642406">
        <w:rPr>
          <w:rFonts w:ascii="Times New Roman" w:hAnsi="Times New Roman" w:cs="Times New Roman"/>
          <w:sz w:val="24"/>
          <w:szCs w:val="24"/>
        </w:rPr>
        <w:t xml:space="preserve">ок, не превышающий 10 (Десять) рабочих дней с момента требования </w:t>
      </w:r>
      <w:r w:rsidR="00834CBD"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D31F8C" w:rsidRPr="00642406" w:rsidRDefault="00D31F8C" w:rsidP="00F300CB">
      <w:pPr>
        <w:spacing w:after="0" w:line="240" w:lineRule="auto"/>
        <w:ind w:firstLine="709"/>
        <w:jc w:val="both"/>
        <w:rPr>
          <w:rFonts w:ascii="Times New Roman" w:hAnsi="Times New Roman" w:cs="Times New Roman"/>
          <w:sz w:val="24"/>
          <w:szCs w:val="24"/>
        </w:rPr>
      </w:pPr>
    </w:p>
    <w:p w:rsidR="00F300CB" w:rsidRPr="00642406" w:rsidRDefault="00335425"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3.</w:t>
      </w:r>
      <w:r w:rsidR="00B81B55" w:rsidRPr="00642406">
        <w:rPr>
          <w:rFonts w:ascii="Times New Roman" w:hAnsi="Times New Roman" w:cs="Times New Roman"/>
          <w:sz w:val="24"/>
          <w:szCs w:val="24"/>
        </w:rPr>
        <w:t>5</w:t>
      </w:r>
      <w:r w:rsidR="00F300CB" w:rsidRPr="00642406">
        <w:rPr>
          <w:rFonts w:ascii="Times New Roman" w:hAnsi="Times New Roman" w:cs="Times New Roman"/>
          <w:sz w:val="24"/>
          <w:szCs w:val="24"/>
        </w:rPr>
        <w:t>. Доход, полученный от размещения средств компенсационного фонда</w:t>
      </w:r>
      <w:r w:rsidR="00671D64" w:rsidRPr="00642406">
        <w:rPr>
          <w:rFonts w:ascii="Times New Roman" w:hAnsi="Times New Roman" w:cs="Times New Roman"/>
          <w:sz w:val="24"/>
          <w:szCs w:val="24"/>
        </w:rPr>
        <w:t xml:space="preserve"> возмещения вреда</w:t>
      </w:r>
      <w:r w:rsidR="00F300CB" w:rsidRPr="00642406">
        <w:rPr>
          <w:rFonts w:ascii="Times New Roman" w:hAnsi="Times New Roman" w:cs="Times New Roman"/>
          <w:sz w:val="24"/>
          <w:szCs w:val="24"/>
        </w:rPr>
        <w:t>, направляется на пополнение компенсационного фонда</w:t>
      </w:r>
      <w:r w:rsidR="00E31311" w:rsidRPr="00642406">
        <w:rPr>
          <w:rFonts w:ascii="Times New Roman" w:hAnsi="Times New Roman" w:cs="Times New Roman"/>
          <w:sz w:val="24"/>
          <w:szCs w:val="24"/>
        </w:rPr>
        <w:t xml:space="preserve"> возмещения вреда</w:t>
      </w:r>
      <w:r w:rsidR="00F300CB" w:rsidRPr="00642406">
        <w:rPr>
          <w:rFonts w:ascii="Times New Roman" w:hAnsi="Times New Roman" w:cs="Times New Roman"/>
          <w:sz w:val="24"/>
          <w:szCs w:val="24"/>
        </w:rPr>
        <w:t xml:space="preserve"> и покрытие расходов, связанных с обеспечением надлежащих </w:t>
      </w:r>
      <w:proofErr w:type="gramStart"/>
      <w:r w:rsidR="00F300CB" w:rsidRPr="00642406">
        <w:rPr>
          <w:rFonts w:ascii="Times New Roman" w:hAnsi="Times New Roman" w:cs="Times New Roman"/>
          <w:sz w:val="24"/>
          <w:szCs w:val="24"/>
        </w:rPr>
        <w:t>условий размещения средств Компенсационного фонда</w:t>
      </w:r>
      <w:r w:rsidR="00671D64" w:rsidRPr="00642406">
        <w:rPr>
          <w:rFonts w:ascii="Times New Roman" w:hAnsi="Times New Roman" w:cs="Times New Roman"/>
          <w:sz w:val="24"/>
          <w:szCs w:val="24"/>
        </w:rPr>
        <w:t xml:space="preserve"> возмещения вреда</w:t>
      </w:r>
      <w:proofErr w:type="gramEnd"/>
      <w:r w:rsidR="00F300CB" w:rsidRPr="00642406">
        <w:rPr>
          <w:rFonts w:ascii="Times New Roman" w:hAnsi="Times New Roman" w:cs="Times New Roman"/>
          <w:sz w:val="24"/>
          <w:szCs w:val="24"/>
        </w:rPr>
        <w:t xml:space="preserve">. </w:t>
      </w:r>
    </w:p>
    <w:p w:rsidR="00335425" w:rsidRPr="00642406" w:rsidRDefault="00335425" w:rsidP="00F300CB">
      <w:pPr>
        <w:spacing w:after="0" w:line="240" w:lineRule="auto"/>
        <w:ind w:firstLine="709"/>
        <w:jc w:val="both"/>
        <w:rPr>
          <w:rFonts w:ascii="Times New Roman" w:hAnsi="Times New Roman" w:cs="Times New Roman"/>
          <w:sz w:val="24"/>
          <w:szCs w:val="24"/>
        </w:rPr>
      </w:pPr>
    </w:p>
    <w:p w:rsidR="008956C4" w:rsidRPr="00642406" w:rsidRDefault="00335425"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3.</w:t>
      </w:r>
      <w:r w:rsidR="00B81B55" w:rsidRPr="00642406">
        <w:rPr>
          <w:rFonts w:ascii="Times New Roman" w:hAnsi="Times New Roman" w:cs="Times New Roman"/>
          <w:sz w:val="24"/>
          <w:szCs w:val="24"/>
        </w:rPr>
        <w:t>6</w:t>
      </w:r>
      <w:r w:rsidR="00F300CB" w:rsidRPr="00642406">
        <w:rPr>
          <w:rFonts w:ascii="Times New Roman" w:hAnsi="Times New Roman" w:cs="Times New Roman"/>
          <w:sz w:val="24"/>
          <w:szCs w:val="24"/>
        </w:rPr>
        <w:t>.</w:t>
      </w:r>
      <w:r w:rsidR="00E31311" w:rsidRPr="00642406">
        <w:rPr>
          <w:rFonts w:ascii="Times New Roman" w:hAnsi="Times New Roman" w:cs="Times New Roman"/>
          <w:sz w:val="24"/>
          <w:szCs w:val="24"/>
        </w:rPr>
        <w:t xml:space="preserve"> Форма размещения средств компенсационного фонда возмещения вреда (специальный банковский счет или доверительное управление) определяется</w:t>
      </w:r>
      <w:r w:rsidR="00DD7E7C" w:rsidRPr="00642406">
        <w:rPr>
          <w:rFonts w:ascii="Times New Roman" w:hAnsi="Times New Roman" w:cs="Times New Roman"/>
          <w:sz w:val="24"/>
          <w:szCs w:val="24"/>
        </w:rPr>
        <w:t xml:space="preserve"> общим собранием членов Ассоциации.</w:t>
      </w:r>
      <w:r w:rsidR="00E31311" w:rsidRPr="00642406">
        <w:rPr>
          <w:rFonts w:ascii="Times New Roman" w:hAnsi="Times New Roman" w:cs="Times New Roman"/>
          <w:sz w:val="24"/>
          <w:szCs w:val="24"/>
        </w:rPr>
        <w:t xml:space="preserve"> </w:t>
      </w:r>
      <w:r w:rsidR="00F300CB" w:rsidRPr="00642406">
        <w:rPr>
          <w:rFonts w:ascii="Times New Roman" w:hAnsi="Times New Roman" w:cs="Times New Roman"/>
          <w:sz w:val="24"/>
          <w:szCs w:val="24"/>
        </w:rPr>
        <w:t xml:space="preserve"> Кредитная организация, на </w:t>
      </w:r>
      <w:r w:rsidR="00671D64" w:rsidRPr="00642406">
        <w:rPr>
          <w:rFonts w:ascii="Times New Roman" w:hAnsi="Times New Roman" w:cs="Times New Roman"/>
          <w:sz w:val="24"/>
          <w:szCs w:val="24"/>
        </w:rPr>
        <w:t>специальном банковском счете</w:t>
      </w:r>
      <w:r w:rsidR="00F300CB" w:rsidRPr="00642406">
        <w:rPr>
          <w:rFonts w:ascii="Times New Roman" w:hAnsi="Times New Roman" w:cs="Times New Roman"/>
          <w:sz w:val="24"/>
          <w:szCs w:val="24"/>
        </w:rPr>
        <w:t xml:space="preserve"> </w:t>
      </w:r>
      <w:r w:rsidR="00671D64" w:rsidRPr="00642406">
        <w:rPr>
          <w:rFonts w:ascii="Times New Roman" w:hAnsi="Times New Roman" w:cs="Times New Roman"/>
          <w:sz w:val="24"/>
          <w:szCs w:val="24"/>
        </w:rPr>
        <w:t xml:space="preserve"> </w:t>
      </w:r>
      <w:r w:rsidR="00F300CB" w:rsidRPr="00642406">
        <w:rPr>
          <w:rFonts w:ascii="Times New Roman" w:hAnsi="Times New Roman" w:cs="Times New Roman"/>
          <w:sz w:val="24"/>
          <w:szCs w:val="24"/>
        </w:rPr>
        <w:t>которой  будут размещены средства компенсационного фонда</w:t>
      </w:r>
      <w:r w:rsidR="00671D64" w:rsidRPr="00642406">
        <w:rPr>
          <w:rFonts w:ascii="Times New Roman" w:hAnsi="Times New Roman" w:cs="Times New Roman"/>
          <w:sz w:val="24"/>
          <w:szCs w:val="24"/>
        </w:rPr>
        <w:t xml:space="preserve"> возмещения вреда</w:t>
      </w:r>
      <w:r w:rsidR="00F300CB" w:rsidRPr="00642406">
        <w:rPr>
          <w:rFonts w:ascii="Times New Roman" w:hAnsi="Times New Roman" w:cs="Times New Roman"/>
          <w:sz w:val="24"/>
          <w:szCs w:val="24"/>
        </w:rPr>
        <w:t xml:space="preserve">, </w:t>
      </w:r>
      <w:r w:rsidR="00DD7E7C" w:rsidRPr="00642406">
        <w:rPr>
          <w:rFonts w:ascii="Times New Roman" w:hAnsi="Times New Roman" w:cs="Times New Roman"/>
          <w:sz w:val="24"/>
          <w:szCs w:val="24"/>
        </w:rPr>
        <w:t>а также управляющая компания или фонд (в случае принятия решения общим собранием о передачи средств компенсационного фонда в доверительное управление) оп</w:t>
      </w:r>
      <w:r w:rsidR="00F300CB" w:rsidRPr="00642406">
        <w:rPr>
          <w:rFonts w:ascii="Times New Roman" w:hAnsi="Times New Roman" w:cs="Times New Roman"/>
          <w:sz w:val="24"/>
          <w:szCs w:val="24"/>
        </w:rPr>
        <w:t xml:space="preserve">ределяется  Советом </w:t>
      </w:r>
      <w:r w:rsidR="00834CBD" w:rsidRPr="00642406">
        <w:rPr>
          <w:rFonts w:ascii="Times New Roman" w:hAnsi="Times New Roman" w:cs="Times New Roman"/>
          <w:sz w:val="24"/>
          <w:szCs w:val="24"/>
        </w:rPr>
        <w:t>Ассоциации</w:t>
      </w:r>
      <w:r w:rsidR="00671D64" w:rsidRPr="00642406">
        <w:rPr>
          <w:rFonts w:ascii="Times New Roman" w:hAnsi="Times New Roman" w:cs="Times New Roman"/>
          <w:sz w:val="24"/>
          <w:szCs w:val="24"/>
        </w:rPr>
        <w:t>, с учетом требований, установленных Правительством РФ</w:t>
      </w:r>
      <w:r w:rsidR="00F300CB" w:rsidRPr="00642406">
        <w:rPr>
          <w:rFonts w:ascii="Times New Roman" w:hAnsi="Times New Roman" w:cs="Times New Roman"/>
          <w:sz w:val="24"/>
          <w:szCs w:val="24"/>
        </w:rPr>
        <w:t xml:space="preserve">. Условия договора с кредитной организацией </w:t>
      </w:r>
      <w:r w:rsidR="00DD7E7C" w:rsidRPr="00642406">
        <w:rPr>
          <w:rFonts w:ascii="Times New Roman" w:hAnsi="Times New Roman" w:cs="Times New Roman"/>
          <w:sz w:val="24"/>
          <w:szCs w:val="24"/>
        </w:rPr>
        <w:t>или управляющей компанией</w:t>
      </w:r>
      <w:r w:rsidR="00F300CB" w:rsidRPr="00642406">
        <w:rPr>
          <w:rFonts w:ascii="Times New Roman" w:hAnsi="Times New Roman" w:cs="Times New Roman"/>
          <w:sz w:val="24"/>
          <w:szCs w:val="24"/>
        </w:rPr>
        <w:t xml:space="preserve"> определяются </w:t>
      </w:r>
      <w:r w:rsidR="00834CBD" w:rsidRPr="00642406">
        <w:rPr>
          <w:rFonts w:ascii="Times New Roman" w:hAnsi="Times New Roman" w:cs="Times New Roman"/>
          <w:sz w:val="24"/>
          <w:szCs w:val="24"/>
        </w:rPr>
        <w:t>Исполнительным д</w:t>
      </w:r>
      <w:r w:rsidR="00F300CB" w:rsidRPr="00642406">
        <w:rPr>
          <w:rFonts w:ascii="Times New Roman" w:hAnsi="Times New Roman" w:cs="Times New Roman"/>
          <w:sz w:val="24"/>
          <w:szCs w:val="24"/>
        </w:rPr>
        <w:t xml:space="preserve">иректором </w:t>
      </w:r>
      <w:r w:rsidR="00834CBD" w:rsidRPr="00642406">
        <w:rPr>
          <w:rFonts w:ascii="Times New Roman" w:hAnsi="Times New Roman" w:cs="Times New Roman"/>
          <w:sz w:val="24"/>
          <w:szCs w:val="24"/>
        </w:rPr>
        <w:t>Ассоциации</w:t>
      </w:r>
      <w:r w:rsidR="00F300CB" w:rsidRPr="00642406">
        <w:rPr>
          <w:rFonts w:ascii="Times New Roman" w:hAnsi="Times New Roman" w:cs="Times New Roman"/>
          <w:sz w:val="24"/>
          <w:szCs w:val="24"/>
        </w:rPr>
        <w:t xml:space="preserve">. </w:t>
      </w:r>
    </w:p>
    <w:p w:rsidR="008956C4" w:rsidRPr="00642406" w:rsidRDefault="008956C4" w:rsidP="00F300CB">
      <w:pPr>
        <w:spacing w:after="0" w:line="240" w:lineRule="auto"/>
        <w:ind w:firstLine="709"/>
        <w:jc w:val="both"/>
        <w:rPr>
          <w:rFonts w:ascii="Times New Roman" w:hAnsi="Times New Roman" w:cs="Times New Roman"/>
          <w:sz w:val="24"/>
          <w:szCs w:val="24"/>
        </w:rPr>
      </w:pPr>
    </w:p>
    <w:p w:rsidR="008956C4" w:rsidRPr="00642406" w:rsidRDefault="00B81B55" w:rsidP="008956C4">
      <w:pPr>
        <w:spacing w:after="0" w:line="240" w:lineRule="auto"/>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t xml:space="preserve">             3.7.</w:t>
      </w:r>
      <w:r w:rsidR="008956C4" w:rsidRPr="00642406">
        <w:rPr>
          <w:rFonts w:ascii="Arial" w:eastAsia="Times New Roman" w:hAnsi="Arial" w:cs="Arial"/>
          <w:b/>
          <w:bCs/>
          <w:sz w:val="18"/>
          <w:szCs w:val="18"/>
          <w:lang w:eastAsia="ru-RU"/>
        </w:rPr>
        <w:t xml:space="preserve"> </w:t>
      </w:r>
      <w:r w:rsidRPr="00642406">
        <w:rPr>
          <w:rFonts w:ascii="Arial" w:eastAsia="Times New Roman" w:hAnsi="Arial" w:cs="Arial"/>
          <w:b/>
          <w:bCs/>
          <w:sz w:val="18"/>
          <w:szCs w:val="18"/>
          <w:lang w:eastAsia="ru-RU"/>
        </w:rPr>
        <w:t xml:space="preserve"> </w:t>
      </w:r>
      <w:r w:rsidR="008956C4" w:rsidRPr="00642406">
        <w:rPr>
          <w:rFonts w:ascii="Times New Roman" w:eastAsia="Times New Roman" w:hAnsi="Times New Roman" w:cs="Times New Roman"/>
          <w:bCs/>
          <w:sz w:val="24"/>
          <w:szCs w:val="24"/>
          <w:lang w:eastAsia="ru-RU"/>
        </w:rPr>
        <w:t>Учет средств компенсационного фонда возмещения вреда ведется Ассоциацией  раздельно от учета иного имущества такой организации. На средства компенсационного фонда Ассоциации не может быть обращено взыскание по обязательствам саморегулируемой организации, за исключением случаев, предусмотренных </w:t>
      </w:r>
      <w:hyperlink r:id="rId8" w:anchor="block_551604" w:history="1">
        <w:r w:rsidR="008956C4" w:rsidRPr="00642406">
          <w:rPr>
            <w:rFonts w:ascii="Times New Roman" w:eastAsia="Times New Roman" w:hAnsi="Times New Roman" w:cs="Times New Roman"/>
            <w:bCs/>
            <w:sz w:val="24"/>
            <w:szCs w:val="24"/>
            <w:lang w:eastAsia="ru-RU"/>
          </w:rPr>
          <w:t>частями 4</w:t>
        </w:r>
      </w:hyperlink>
      <w:r w:rsidR="008956C4" w:rsidRPr="00642406">
        <w:rPr>
          <w:rFonts w:ascii="Times New Roman" w:eastAsia="Times New Roman" w:hAnsi="Times New Roman" w:cs="Times New Roman"/>
          <w:bCs/>
          <w:sz w:val="24"/>
          <w:szCs w:val="24"/>
          <w:lang w:eastAsia="ru-RU"/>
        </w:rPr>
        <w:t> и </w:t>
      </w:r>
      <w:hyperlink r:id="rId9" w:anchor="block_551605" w:history="1">
        <w:r w:rsidR="008956C4" w:rsidRPr="00642406">
          <w:rPr>
            <w:rFonts w:ascii="Times New Roman" w:eastAsia="Times New Roman" w:hAnsi="Times New Roman" w:cs="Times New Roman"/>
            <w:bCs/>
            <w:sz w:val="24"/>
            <w:szCs w:val="24"/>
            <w:lang w:eastAsia="ru-RU"/>
          </w:rPr>
          <w:t>5 статьи 55.16</w:t>
        </w:r>
      </w:hyperlink>
      <w:r w:rsidR="008956C4" w:rsidRPr="00642406">
        <w:rPr>
          <w:rFonts w:ascii="Times New Roman" w:eastAsia="Times New Roman" w:hAnsi="Times New Roman" w:cs="Times New Roman"/>
          <w:bCs/>
          <w:sz w:val="24"/>
          <w:szCs w:val="24"/>
          <w:lang w:eastAsia="ru-RU"/>
        </w:rPr>
        <w:t xml:space="preserve"> Градостроительного Кодекса РФ, и такие </w:t>
      </w:r>
      <w:r w:rsidR="008956C4" w:rsidRPr="00642406">
        <w:rPr>
          <w:rFonts w:ascii="Times New Roman" w:eastAsia="Times New Roman" w:hAnsi="Times New Roman" w:cs="Times New Roman"/>
          <w:bCs/>
          <w:sz w:val="24"/>
          <w:szCs w:val="24"/>
          <w:lang w:eastAsia="ru-RU"/>
        </w:rPr>
        <w:lastRenderedPageBreak/>
        <w:t xml:space="preserve">средства не включаются в конкурсную массу при признании судом </w:t>
      </w:r>
      <w:r w:rsidRPr="00642406">
        <w:rPr>
          <w:rFonts w:ascii="Times New Roman" w:eastAsia="Times New Roman" w:hAnsi="Times New Roman" w:cs="Times New Roman"/>
          <w:bCs/>
          <w:sz w:val="24"/>
          <w:szCs w:val="24"/>
          <w:lang w:eastAsia="ru-RU"/>
        </w:rPr>
        <w:t>Ассоциации</w:t>
      </w:r>
      <w:r w:rsidR="008956C4" w:rsidRPr="00642406">
        <w:rPr>
          <w:rFonts w:ascii="Times New Roman" w:eastAsia="Times New Roman" w:hAnsi="Times New Roman" w:cs="Times New Roman"/>
          <w:bCs/>
          <w:sz w:val="24"/>
          <w:szCs w:val="24"/>
          <w:lang w:eastAsia="ru-RU"/>
        </w:rPr>
        <w:t xml:space="preserve"> несостоятельной (банкротом).</w:t>
      </w:r>
    </w:p>
    <w:p w:rsidR="00F300CB" w:rsidRPr="00642406" w:rsidRDefault="00F300CB" w:rsidP="00F300CB">
      <w:pPr>
        <w:spacing w:after="0" w:line="240" w:lineRule="auto"/>
        <w:ind w:firstLine="709"/>
        <w:jc w:val="both"/>
        <w:rPr>
          <w:rFonts w:ascii="Times New Roman" w:hAnsi="Times New Roman" w:cs="Times New Roman"/>
          <w:sz w:val="24"/>
          <w:szCs w:val="24"/>
        </w:rPr>
      </w:pPr>
    </w:p>
    <w:p w:rsidR="0089209C" w:rsidRPr="00642406" w:rsidRDefault="0089209C" w:rsidP="00F300CB">
      <w:pPr>
        <w:spacing w:after="0" w:line="240" w:lineRule="auto"/>
        <w:ind w:firstLine="709"/>
        <w:jc w:val="center"/>
        <w:rPr>
          <w:rFonts w:ascii="Times New Roman" w:hAnsi="Times New Roman" w:cs="Times New Roman"/>
          <w:b/>
          <w:sz w:val="24"/>
          <w:szCs w:val="24"/>
        </w:rPr>
      </w:pPr>
    </w:p>
    <w:p w:rsidR="0089209C" w:rsidRPr="00642406" w:rsidRDefault="00F300CB" w:rsidP="00834CBD">
      <w:pPr>
        <w:spacing w:after="0" w:line="240" w:lineRule="auto"/>
        <w:ind w:firstLine="709"/>
        <w:jc w:val="center"/>
        <w:rPr>
          <w:rFonts w:ascii="Times New Roman" w:hAnsi="Times New Roman" w:cs="Times New Roman"/>
          <w:b/>
          <w:sz w:val="24"/>
          <w:szCs w:val="24"/>
        </w:rPr>
      </w:pPr>
      <w:r w:rsidRPr="00642406">
        <w:rPr>
          <w:rFonts w:ascii="Times New Roman" w:hAnsi="Times New Roman" w:cs="Times New Roman"/>
          <w:b/>
          <w:sz w:val="24"/>
          <w:szCs w:val="24"/>
        </w:rPr>
        <w:t xml:space="preserve">4. Порядок выплат из компенсационного фонда </w:t>
      </w:r>
      <w:r w:rsidR="00684CA7" w:rsidRPr="00642406">
        <w:rPr>
          <w:rFonts w:ascii="Times New Roman" w:hAnsi="Times New Roman" w:cs="Times New Roman"/>
          <w:sz w:val="24"/>
          <w:szCs w:val="24"/>
        </w:rPr>
        <w:t xml:space="preserve">возмещения вреда </w:t>
      </w:r>
      <w:r w:rsidR="00834CBD" w:rsidRPr="00642406">
        <w:rPr>
          <w:rFonts w:ascii="Times New Roman" w:hAnsi="Times New Roman" w:cs="Times New Roman"/>
          <w:b/>
          <w:sz w:val="24"/>
          <w:szCs w:val="24"/>
        </w:rPr>
        <w:t xml:space="preserve">Ассоциации </w:t>
      </w:r>
    </w:p>
    <w:p w:rsidR="00834CBD" w:rsidRPr="00642406" w:rsidRDefault="00834CBD" w:rsidP="00834CBD">
      <w:pPr>
        <w:spacing w:after="0" w:line="240" w:lineRule="auto"/>
        <w:ind w:firstLine="709"/>
        <w:jc w:val="center"/>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4.1. </w:t>
      </w:r>
      <w:r w:rsidR="00684CA7" w:rsidRPr="00642406">
        <w:rPr>
          <w:rFonts w:ascii="Times New Roman" w:hAnsi="Times New Roman" w:cs="Times New Roman"/>
          <w:sz w:val="24"/>
          <w:szCs w:val="24"/>
        </w:rPr>
        <w:t xml:space="preserve">Ассоциация </w:t>
      </w:r>
      <w:r w:rsidRPr="00642406">
        <w:rPr>
          <w:rFonts w:ascii="Times New Roman" w:hAnsi="Times New Roman" w:cs="Times New Roman"/>
          <w:sz w:val="24"/>
          <w:szCs w:val="24"/>
        </w:rPr>
        <w:t>в пределах средств компенсационного фонда</w:t>
      </w:r>
      <w:r w:rsidR="00671D64"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несет </w:t>
      </w:r>
      <w:r w:rsidR="00AF2A0B" w:rsidRPr="00642406">
        <w:rPr>
          <w:rFonts w:ascii="Times New Roman" w:hAnsi="Times New Roman" w:cs="Times New Roman"/>
          <w:sz w:val="24"/>
          <w:szCs w:val="24"/>
        </w:rPr>
        <w:t xml:space="preserve">солидарную </w:t>
      </w:r>
      <w:r w:rsidRPr="00642406">
        <w:rPr>
          <w:rFonts w:ascii="Times New Roman" w:hAnsi="Times New Roman" w:cs="Times New Roman"/>
          <w:sz w:val="24"/>
          <w:szCs w:val="24"/>
        </w:rPr>
        <w:t>ответственность по обязательствам своих членов, возникши</w:t>
      </w:r>
      <w:r w:rsidR="00AB2B8B" w:rsidRPr="00642406">
        <w:rPr>
          <w:rFonts w:ascii="Times New Roman" w:hAnsi="Times New Roman" w:cs="Times New Roman"/>
          <w:sz w:val="24"/>
          <w:szCs w:val="24"/>
        </w:rPr>
        <w:t>х</w:t>
      </w:r>
      <w:r w:rsidRPr="00642406">
        <w:rPr>
          <w:rFonts w:ascii="Times New Roman" w:hAnsi="Times New Roman" w:cs="Times New Roman"/>
          <w:sz w:val="24"/>
          <w:szCs w:val="24"/>
        </w:rPr>
        <w:t xml:space="preserve"> в результате п</w:t>
      </w:r>
      <w:r w:rsidR="000404F2" w:rsidRPr="00642406">
        <w:rPr>
          <w:rFonts w:ascii="Times New Roman" w:hAnsi="Times New Roman" w:cs="Times New Roman"/>
          <w:sz w:val="24"/>
          <w:szCs w:val="24"/>
        </w:rPr>
        <w:t>ричинения ими вреда, вследствие</w:t>
      </w:r>
      <w:r w:rsidRPr="00642406">
        <w:rPr>
          <w:rFonts w:ascii="Times New Roman" w:hAnsi="Times New Roman" w:cs="Times New Roman"/>
          <w:sz w:val="24"/>
          <w:szCs w:val="24"/>
        </w:rPr>
        <w:t xml:space="preserve"> недостатка работ, допуск на которые был выдан </w:t>
      </w:r>
      <w:r w:rsidR="00834CBD" w:rsidRPr="00642406">
        <w:rPr>
          <w:rFonts w:ascii="Times New Roman" w:hAnsi="Times New Roman" w:cs="Times New Roman"/>
          <w:sz w:val="24"/>
          <w:szCs w:val="24"/>
        </w:rPr>
        <w:t>Ассоциаци</w:t>
      </w:r>
      <w:r w:rsidR="00AB2B8B" w:rsidRPr="00642406">
        <w:rPr>
          <w:rFonts w:ascii="Times New Roman" w:hAnsi="Times New Roman" w:cs="Times New Roman"/>
          <w:sz w:val="24"/>
          <w:szCs w:val="24"/>
        </w:rPr>
        <w:t>ей</w:t>
      </w:r>
      <w:r w:rsidR="00834CBD"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 в случаях и порядке предусмотренным действующим законодательством Российской Федерации. </w:t>
      </w:r>
    </w:p>
    <w:p w:rsidR="00D31F8C" w:rsidRPr="00642406" w:rsidRDefault="00D31F8C" w:rsidP="00FC5536">
      <w:pPr>
        <w:tabs>
          <w:tab w:val="left" w:pos="1276"/>
        </w:tabs>
        <w:spacing w:after="0" w:line="240" w:lineRule="auto"/>
        <w:ind w:firstLine="709"/>
        <w:jc w:val="both"/>
        <w:rPr>
          <w:rFonts w:ascii="Times New Roman" w:hAnsi="Times New Roman" w:cs="Times New Roman"/>
          <w:sz w:val="24"/>
          <w:szCs w:val="24"/>
        </w:rPr>
      </w:pPr>
    </w:p>
    <w:p w:rsidR="00FC5536" w:rsidRPr="00642406" w:rsidRDefault="00F300CB" w:rsidP="00FC5536">
      <w:pPr>
        <w:tabs>
          <w:tab w:val="left" w:pos="1276"/>
        </w:tabs>
        <w:spacing w:after="0" w:line="240" w:lineRule="auto"/>
        <w:ind w:firstLine="709"/>
        <w:jc w:val="both"/>
        <w:rPr>
          <w:rStyle w:val="FontStyle23"/>
          <w:strike/>
          <w:sz w:val="24"/>
          <w:szCs w:val="24"/>
        </w:rPr>
      </w:pPr>
      <w:r w:rsidRPr="00642406">
        <w:rPr>
          <w:rFonts w:ascii="Times New Roman" w:hAnsi="Times New Roman" w:cs="Times New Roman"/>
          <w:sz w:val="24"/>
          <w:szCs w:val="24"/>
        </w:rPr>
        <w:t xml:space="preserve">4.2. </w:t>
      </w:r>
      <w:r w:rsidR="00FC5536" w:rsidRPr="00642406">
        <w:rPr>
          <w:rFonts w:ascii="Times New Roman" w:hAnsi="Times New Roman" w:cs="Times New Roman"/>
          <w:sz w:val="24"/>
          <w:szCs w:val="24"/>
        </w:rPr>
        <w:t>Не допускается осуществление выплат из средств компенсационного фонда</w:t>
      </w:r>
      <w:r w:rsidR="00671D64" w:rsidRPr="00642406">
        <w:rPr>
          <w:rFonts w:ascii="Times New Roman" w:hAnsi="Times New Roman" w:cs="Times New Roman"/>
          <w:sz w:val="24"/>
          <w:szCs w:val="24"/>
        </w:rPr>
        <w:t xml:space="preserve"> возмещения вреда </w:t>
      </w:r>
      <w:r w:rsidR="00FC5536" w:rsidRPr="00642406">
        <w:rPr>
          <w:rFonts w:ascii="Times New Roman" w:hAnsi="Times New Roman" w:cs="Times New Roman"/>
          <w:sz w:val="24"/>
          <w:szCs w:val="24"/>
        </w:rPr>
        <w:t xml:space="preserve"> </w:t>
      </w:r>
      <w:r w:rsidR="00834CBD" w:rsidRPr="00642406">
        <w:rPr>
          <w:rFonts w:ascii="Times New Roman" w:hAnsi="Times New Roman" w:cs="Times New Roman"/>
          <w:sz w:val="24"/>
          <w:szCs w:val="24"/>
        </w:rPr>
        <w:t>Ассоциации</w:t>
      </w:r>
      <w:r w:rsidR="00FC5536" w:rsidRPr="00642406">
        <w:rPr>
          <w:rFonts w:ascii="Times New Roman" w:hAnsi="Times New Roman" w:cs="Times New Roman"/>
          <w:sz w:val="24"/>
          <w:szCs w:val="24"/>
        </w:rPr>
        <w:t>, за исключением следующих случаев:</w:t>
      </w:r>
    </w:p>
    <w:p w:rsidR="00671D64" w:rsidRPr="00642406" w:rsidRDefault="00671D64" w:rsidP="00671D64">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1) возврат ошибочно перечисленных средств;</w:t>
      </w:r>
    </w:p>
    <w:p w:rsidR="00671D64" w:rsidRPr="00642406" w:rsidRDefault="00671D64" w:rsidP="00671D64">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2) размещение и (или) инвестирование средств компенсационного фонда возмещения вреда в целях их сохранения и увеличения их размера;</w:t>
      </w:r>
    </w:p>
    <w:p w:rsidR="00671D64" w:rsidRPr="00642406" w:rsidRDefault="00671D64" w:rsidP="00671D64">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r:id="rId10" w:anchor="block_551601" w:history="1">
        <w:r w:rsidRPr="00642406">
          <w:rPr>
            <w:rFonts w:ascii="Times New Roman" w:eastAsia="Times New Roman" w:hAnsi="Times New Roman" w:cs="Times New Roman"/>
            <w:bCs/>
            <w:sz w:val="24"/>
            <w:szCs w:val="24"/>
            <w:lang w:eastAsia="ru-RU"/>
          </w:rPr>
          <w:t>частью 1</w:t>
        </w:r>
      </w:hyperlink>
      <w:r w:rsidRPr="00642406">
        <w:rPr>
          <w:rFonts w:ascii="Times New Roman" w:eastAsia="Times New Roman" w:hAnsi="Times New Roman" w:cs="Times New Roman"/>
          <w:bCs/>
          <w:sz w:val="24"/>
          <w:szCs w:val="24"/>
          <w:lang w:eastAsia="ru-RU"/>
        </w:rPr>
        <w:t xml:space="preserve">  статьи </w:t>
      </w:r>
      <w:r w:rsidR="00684CA7" w:rsidRPr="00642406">
        <w:rPr>
          <w:rFonts w:ascii="Times New Roman" w:eastAsia="Times New Roman" w:hAnsi="Times New Roman" w:cs="Times New Roman"/>
          <w:bCs/>
          <w:sz w:val="24"/>
          <w:szCs w:val="24"/>
          <w:lang w:eastAsia="ru-RU"/>
        </w:rPr>
        <w:t xml:space="preserve">55.16 Градостроительного кодекса РФ </w:t>
      </w:r>
      <w:r w:rsidRPr="00642406">
        <w:rPr>
          <w:rFonts w:ascii="Times New Roman" w:eastAsia="Times New Roman" w:hAnsi="Times New Roman" w:cs="Times New Roman"/>
          <w:bCs/>
          <w:sz w:val="24"/>
          <w:szCs w:val="24"/>
          <w:lang w:eastAsia="ru-RU"/>
        </w:rPr>
        <w:t>(выплаты в целях возмещения вреда и судебные издержки), в случаях, предусмотренных </w:t>
      </w:r>
      <w:hyperlink r:id="rId11" w:anchor="block_60" w:history="1">
        <w:r w:rsidRPr="00642406">
          <w:rPr>
            <w:rFonts w:ascii="Times New Roman" w:eastAsia="Times New Roman" w:hAnsi="Times New Roman" w:cs="Times New Roman"/>
            <w:bCs/>
            <w:sz w:val="24"/>
            <w:szCs w:val="24"/>
            <w:lang w:eastAsia="ru-RU"/>
          </w:rPr>
          <w:t>статьей 60</w:t>
        </w:r>
      </w:hyperlink>
      <w:r w:rsidRPr="00642406">
        <w:rPr>
          <w:rFonts w:ascii="Times New Roman" w:eastAsia="Times New Roman" w:hAnsi="Times New Roman" w:cs="Times New Roman"/>
          <w:bCs/>
          <w:sz w:val="24"/>
          <w:szCs w:val="24"/>
          <w:lang w:eastAsia="ru-RU"/>
        </w:rPr>
        <w:t> </w:t>
      </w:r>
      <w:r w:rsidR="00684CA7" w:rsidRPr="00642406">
        <w:rPr>
          <w:rFonts w:ascii="Times New Roman" w:eastAsia="Times New Roman" w:hAnsi="Times New Roman" w:cs="Times New Roman"/>
          <w:bCs/>
          <w:sz w:val="24"/>
          <w:szCs w:val="24"/>
          <w:lang w:eastAsia="ru-RU"/>
        </w:rPr>
        <w:t xml:space="preserve">Градостроительного </w:t>
      </w:r>
      <w:r w:rsidRPr="00642406">
        <w:rPr>
          <w:rFonts w:ascii="Times New Roman" w:eastAsia="Times New Roman" w:hAnsi="Times New Roman" w:cs="Times New Roman"/>
          <w:bCs/>
          <w:sz w:val="24"/>
          <w:szCs w:val="24"/>
          <w:lang w:eastAsia="ru-RU"/>
        </w:rPr>
        <w:t xml:space="preserve"> Кодекса</w:t>
      </w:r>
      <w:r w:rsidR="00684CA7" w:rsidRPr="00642406">
        <w:rPr>
          <w:rFonts w:ascii="Times New Roman" w:eastAsia="Times New Roman" w:hAnsi="Times New Roman" w:cs="Times New Roman"/>
          <w:bCs/>
          <w:sz w:val="24"/>
          <w:szCs w:val="24"/>
          <w:lang w:eastAsia="ru-RU"/>
        </w:rPr>
        <w:t xml:space="preserve"> РФ</w:t>
      </w:r>
      <w:r w:rsidRPr="00642406">
        <w:rPr>
          <w:rFonts w:ascii="Times New Roman" w:eastAsia="Times New Roman" w:hAnsi="Times New Roman" w:cs="Times New Roman"/>
          <w:bCs/>
          <w:sz w:val="24"/>
          <w:szCs w:val="24"/>
          <w:lang w:eastAsia="ru-RU"/>
        </w:rPr>
        <w:t>;</w:t>
      </w:r>
    </w:p>
    <w:p w:rsidR="00671D64" w:rsidRPr="00642406" w:rsidRDefault="00671D64" w:rsidP="00671D64">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671D64" w:rsidRPr="00642406" w:rsidRDefault="00684CA7" w:rsidP="00684CA7">
      <w:pPr>
        <w:pStyle w:val="Style7"/>
        <w:widowControl/>
        <w:tabs>
          <w:tab w:val="left" w:pos="883"/>
          <w:tab w:val="left" w:pos="1276"/>
        </w:tabs>
        <w:spacing w:line="240" w:lineRule="auto"/>
        <w:ind w:firstLine="0"/>
        <w:rPr>
          <w:rStyle w:val="FontStyle23"/>
          <w:sz w:val="24"/>
          <w:szCs w:val="24"/>
        </w:rPr>
      </w:pPr>
      <w:r w:rsidRPr="00642406">
        <w:rPr>
          <w:bCs/>
        </w:rPr>
        <w:t>5)</w:t>
      </w:r>
      <w:r w:rsidR="00671D64" w:rsidRPr="00642406">
        <w:rPr>
          <w:bCs/>
        </w:rPr>
        <w:t xml:space="preserve">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w:t>
      </w:r>
      <w:r w:rsidRPr="00642406">
        <w:rPr>
          <w:bCs/>
        </w:rPr>
        <w:t xml:space="preserve">Градостроительным </w:t>
      </w:r>
      <w:r w:rsidR="00671D64" w:rsidRPr="00642406">
        <w:rPr>
          <w:bCs/>
        </w:rPr>
        <w:t xml:space="preserve"> Кодексом </w:t>
      </w:r>
      <w:r w:rsidRPr="00642406">
        <w:rPr>
          <w:bCs/>
        </w:rPr>
        <w:t>РФ.</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4.3. Решение об осуществлении выплаты из средств компенсационного фонда </w:t>
      </w:r>
      <w:r w:rsidR="00406CBE" w:rsidRPr="00642406">
        <w:rPr>
          <w:rFonts w:ascii="Times New Roman" w:hAnsi="Times New Roman" w:cs="Times New Roman"/>
          <w:sz w:val="24"/>
          <w:szCs w:val="24"/>
        </w:rPr>
        <w:t xml:space="preserve"> </w:t>
      </w:r>
      <w:r w:rsidR="00684CA7" w:rsidRPr="00642406">
        <w:rPr>
          <w:rFonts w:ascii="Times New Roman" w:hAnsi="Times New Roman" w:cs="Times New Roman"/>
          <w:sz w:val="24"/>
          <w:szCs w:val="24"/>
        </w:rPr>
        <w:t xml:space="preserve">возмещения вреда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принимается Советом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 порядке и сроки, установленные настоящим Положением, за исключением случаев исполнения вступившего в законную силу решения суда. Решения суда исполняются в соответствии с арбитражным процессуальным и гражданским процессуальным законодательством.</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4.4. Выплаты из средств компенсационного фонда </w:t>
      </w:r>
      <w:r w:rsidR="00684CA7" w:rsidRPr="00642406">
        <w:rPr>
          <w:rFonts w:ascii="Times New Roman" w:hAnsi="Times New Roman" w:cs="Times New Roman"/>
          <w:sz w:val="24"/>
          <w:szCs w:val="24"/>
        </w:rPr>
        <w:t xml:space="preserve">возмещения вреда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 случаях, предусмотренных п.4.2.</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1) настоящего Положения, осуществляются по заявлению члена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о возврате ошибочно перечисленных в компенсационный фонд </w:t>
      </w:r>
      <w:r w:rsidR="00684CA7"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средств.</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4.5. Заявление о возврате ошибочно перечисленных в компенсационный фонд</w:t>
      </w:r>
      <w:r w:rsidR="00684CA7" w:rsidRPr="00642406">
        <w:rPr>
          <w:rFonts w:ascii="Times New Roman" w:hAnsi="Times New Roman" w:cs="Times New Roman"/>
          <w:sz w:val="24"/>
          <w:szCs w:val="24"/>
        </w:rPr>
        <w:t xml:space="preserve"> возмещения вреда</w:t>
      </w:r>
      <w:r w:rsidRPr="00642406">
        <w:rPr>
          <w:rFonts w:ascii="Times New Roman" w:eastAsia="Times New Roman" w:hAnsi="Times New Roman" w:cs="Times New Roman"/>
          <w:sz w:val="24"/>
          <w:szCs w:val="24"/>
          <w:lang w:eastAsia="ru-RU"/>
        </w:rPr>
        <w:t xml:space="preserve"> средств подается в письменном виде на имя Исполнительного директора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за подписью руководителя единоличного исполнительного органа организации или иного уполномоченного лица, действующего на основании доверенности.</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В заявлении о возврате ошибочно перечисленных в компенсационный фонд </w:t>
      </w:r>
      <w:r w:rsidR="00684CA7"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 xml:space="preserve">средств должны быть указаны: дата и номер документа, наименование члена </w:t>
      </w:r>
      <w:r w:rsidR="00406CBE" w:rsidRPr="00642406">
        <w:rPr>
          <w:rFonts w:ascii="Times New Roman" w:hAnsi="Times New Roman" w:cs="Times New Roman"/>
          <w:sz w:val="24"/>
          <w:szCs w:val="24"/>
        </w:rPr>
        <w:t>Ассоциации</w:t>
      </w:r>
      <w:r w:rsidRPr="00642406">
        <w:rPr>
          <w:rFonts w:ascii="Times New Roman" w:eastAsia="Times New Roman" w:hAnsi="Times New Roman" w:cs="Times New Roman"/>
          <w:sz w:val="24"/>
          <w:szCs w:val="24"/>
          <w:lang w:eastAsia="ru-RU"/>
        </w:rPr>
        <w:t xml:space="preserve">, сумма ошибочно перечисленных денежных средств, дата их перечисления, а также реквизиты документа, на основании которого они были перечислены, а также платежные реквизиты члена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для возврата денежных средств.</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lastRenderedPageBreak/>
        <w:t>К заявлению должны быть приложены документы, подтверждающие факт перечисления сре</w:t>
      </w:r>
      <w:proofErr w:type="gramStart"/>
      <w:r w:rsidRPr="00642406">
        <w:rPr>
          <w:rFonts w:ascii="Times New Roman" w:eastAsia="Times New Roman" w:hAnsi="Times New Roman" w:cs="Times New Roman"/>
          <w:sz w:val="24"/>
          <w:szCs w:val="24"/>
          <w:lang w:eastAsia="ru-RU"/>
        </w:rPr>
        <w:t>дств в к</w:t>
      </w:r>
      <w:proofErr w:type="gramEnd"/>
      <w:r w:rsidRPr="00642406">
        <w:rPr>
          <w:rFonts w:ascii="Times New Roman" w:eastAsia="Times New Roman" w:hAnsi="Times New Roman" w:cs="Times New Roman"/>
          <w:sz w:val="24"/>
          <w:szCs w:val="24"/>
          <w:lang w:eastAsia="ru-RU"/>
        </w:rPr>
        <w:t xml:space="preserve">омпенсационный фонд </w:t>
      </w:r>
      <w:r w:rsidR="00684CA7" w:rsidRPr="00642406">
        <w:rPr>
          <w:rFonts w:ascii="Times New Roman" w:hAnsi="Times New Roman" w:cs="Times New Roman"/>
          <w:sz w:val="24"/>
          <w:szCs w:val="24"/>
        </w:rPr>
        <w:t xml:space="preserve">возмещения вреда </w:t>
      </w:r>
      <w:r w:rsidR="00406CBE" w:rsidRPr="00642406">
        <w:rPr>
          <w:rFonts w:ascii="Times New Roman" w:hAnsi="Times New Roman" w:cs="Times New Roman"/>
          <w:sz w:val="24"/>
          <w:szCs w:val="24"/>
        </w:rPr>
        <w:t>Ассоциации</w:t>
      </w:r>
      <w:r w:rsidRPr="00642406">
        <w:rPr>
          <w:rFonts w:ascii="Times New Roman" w:eastAsia="Times New Roman" w:hAnsi="Times New Roman" w:cs="Times New Roman"/>
          <w:sz w:val="24"/>
          <w:szCs w:val="24"/>
          <w:lang w:eastAsia="ru-RU"/>
        </w:rPr>
        <w:t>, в виде оригиналов или надлежащим образом заверенных копий.</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В случае</w:t>
      </w:r>
      <w:proofErr w:type="gramStart"/>
      <w:r w:rsidRPr="00642406">
        <w:rPr>
          <w:rFonts w:ascii="Times New Roman" w:eastAsia="Times New Roman" w:hAnsi="Times New Roman" w:cs="Times New Roman"/>
          <w:sz w:val="24"/>
          <w:szCs w:val="24"/>
          <w:lang w:eastAsia="ru-RU"/>
        </w:rPr>
        <w:t>,</w:t>
      </w:r>
      <w:proofErr w:type="gramEnd"/>
      <w:r w:rsidRPr="00642406">
        <w:rPr>
          <w:rFonts w:ascii="Times New Roman" w:eastAsia="Times New Roman" w:hAnsi="Times New Roman" w:cs="Times New Roman"/>
          <w:sz w:val="24"/>
          <w:szCs w:val="24"/>
          <w:lang w:eastAsia="ru-RU"/>
        </w:rPr>
        <w:t xml:space="preserve"> если заявление подписано не руководителем единоличного исполнительного органа, а иным лицом, в адрес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предоставляется надлежащим образом заверенная копия соответствующей доверенности с приложением её оригинала для обозрения. </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4.6. Исполнительный директор выносит на ближайшее заседание Совета </w:t>
      </w:r>
      <w:r w:rsidR="00406CBE" w:rsidRPr="00642406">
        <w:rPr>
          <w:rFonts w:ascii="Times New Roman" w:hAnsi="Times New Roman" w:cs="Times New Roman"/>
          <w:sz w:val="24"/>
          <w:szCs w:val="24"/>
        </w:rPr>
        <w:t xml:space="preserve"> 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вопрос об осуществлении  выплаты из средств компенсационного фонда</w:t>
      </w:r>
      <w:r w:rsidR="00684CA7" w:rsidRPr="00642406">
        <w:rPr>
          <w:rFonts w:ascii="Times New Roman" w:hAnsi="Times New Roman" w:cs="Times New Roman"/>
          <w:sz w:val="24"/>
          <w:szCs w:val="24"/>
        </w:rPr>
        <w:t xml:space="preserve"> возмещения вреда</w:t>
      </w:r>
      <w:r w:rsidRPr="00642406">
        <w:rPr>
          <w:rFonts w:ascii="Times New Roman" w:eastAsia="Times New Roman" w:hAnsi="Times New Roman" w:cs="Times New Roman"/>
          <w:sz w:val="24"/>
          <w:szCs w:val="24"/>
          <w:lang w:eastAsia="ru-RU"/>
        </w:rPr>
        <w:t xml:space="preserve">. Совет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принимает мотивированное решение о возврате ошибочно перечисленных в компенсационный фонд </w:t>
      </w:r>
      <w:r w:rsidR="00684CA7"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сре</w:t>
      </w:r>
      <w:proofErr w:type="gramStart"/>
      <w:r w:rsidRPr="00642406">
        <w:rPr>
          <w:rFonts w:ascii="Times New Roman" w:eastAsia="Times New Roman" w:hAnsi="Times New Roman" w:cs="Times New Roman"/>
          <w:sz w:val="24"/>
          <w:szCs w:val="24"/>
          <w:lang w:eastAsia="ru-RU"/>
        </w:rPr>
        <w:t>дств чл</w:t>
      </w:r>
      <w:proofErr w:type="gramEnd"/>
      <w:r w:rsidRPr="00642406">
        <w:rPr>
          <w:rFonts w:ascii="Times New Roman" w:eastAsia="Times New Roman" w:hAnsi="Times New Roman" w:cs="Times New Roman"/>
          <w:sz w:val="24"/>
          <w:szCs w:val="24"/>
          <w:lang w:eastAsia="ru-RU"/>
        </w:rPr>
        <w:t xml:space="preserve">ену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или об отказе в возврате перечисленных в компенсационный фонд средств в течение 10 (десяти) рабочих дней с момента получения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заявления.</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4.7.  О принятом Советом </w:t>
      </w:r>
      <w:r w:rsidR="00406CBE" w:rsidRPr="00642406">
        <w:rPr>
          <w:rFonts w:ascii="Times New Roman" w:hAnsi="Times New Roman" w:cs="Times New Roman"/>
          <w:sz w:val="24"/>
          <w:szCs w:val="24"/>
        </w:rPr>
        <w:t xml:space="preserve"> 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решении заявитель уведомляется в течение 3 (трех) рабочих дней </w:t>
      </w:r>
      <w:proofErr w:type="gramStart"/>
      <w:r w:rsidRPr="00642406">
        <w:rPr>
          <w:rFonts w:ascii="Times New Roman" w:eastAsia="Times New Roman" w:hAnsi="Times New Roman" w:cs="Times New Roman"/>
          <w:sz w:val="24"/>
          <w:szCs w:val="24"/>
          <w:lang w:eastAsia="ru-RU"/>
        </w:rPr>
        <w:t>с даты принятия</w:t>
      </w:r>
      <w:proofErr w:type="gramEnd"/>
      <w:r w:rsidRPr="00642406">
        <w:rPr>
          <w:rFonts w:ascii="Times New Roman" w:eastAsia="Times New Roman" w:hAnsi="Times New Roman" w:cs="Times New Roman"/>
          <w:sz w:val="24"/>
          <w:szCs w:val="24"/>
          <w:lang w:eastAsia="ru-RU"/>
        </w:rPr>
        <w:t xml:space="preserve"> такого решения.</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4.8.  В случае принятия Советом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положительного решения возврат ошибочно перечисленных в компенсационный </w:t>
      </w:r>
      <w:r w:rsidR="008956C4"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 xml:space="preserve">фонд денежных средств осуществляется </w:t>
      </w:r>
      <w:r w:rsidR="00406CBE" w:rsidRPr="00642406">
        <w:rPr>
          <w:rFonts w:ascii="Times New Roman" w:hAnsi="Times New Roman" w:cs="Times New Roman"/>
          <w:sz w:val="24"/>
          <w:szCs w:val="24"/>
        </w:rPr>
        <w:t>Ассоциацией</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 течение 5 (пяти) рабочих дней </w:t>
      </w:r>
      <w:proofErr w:type="gramStart"/>
      <w:r w:rsidRPr="00642406">
        <w:rPr>
          <w:rFonts w:ascii="Times New Roman" w:eastAsia="Times New Roman" w:hAnsi="Times New Roman" w:cs="Times New Roman"/>
          <w:sz w:val="24"/>
          <w:szCs w:val="24"/>
          <w:lang w:eastAsia="ru-RU"/>
        </w:rPr>
        <w:t>с даты принятия</w:t>
      </w:r>
      <w:proofErr w:type="gramEnd"/>
      <w:r w:rsidRPr="00642406">
        <w:rPr>
          <w:rFonts w:ascii="Times New Roman" w:eastAsia="Times New Roman" w:hAnsi="Times New Roman" w:cs="Times New Roman"/>
          <w:sz w:val="24"/>
          <w:szCs w:val="24"/>
          <w:lang w:eastAsia="ru-RU"/>
        </w:rPr>
        <w:t xml:space="preserve"> такого решения на расчетный счет члена </w:t>
      </w:r>
      <w:r w:rsidR="00406CBE" w:rsidRPr="00642406">
        <w:rPr>
          <w:rFonts w:ascii="Times New Roman" w:hAnsi="Times New Roman" w:cs="Times New Roman"/>
          <w:sz w:val="24"/>
          <w:szCs w:val="24"/>
        </w:rPr>
        <w:t>Ассоциации</w:t>
      </w:r>
      <w:r w:rsidRPr="00642406">
        <w:rPr>
          <w:rFonts w:ascii="Times New Roman" w:eastAsia="Times New Roman" w:hAnsi="Times New Roman" w:cs="Times New Roman"/>
          <w:sz w:val="24"/>
          <w:szCs w:val="24"/>
          <w:lang w:eastAsia="ru-RU"/>
        </w:rPr>
        <w:t>, указанный в заявлении.</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w:t>
      </w:r>
      <w:r w:rsidR="0006781D"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4.9. </w:t>
      </w:r>
      <w:proofErr w:type="gramStart"/>
      <w:r w:rsidRPr="00642406">
        <w:rPr>
          <w:rFonts w:ascii="Times New Roman" w:eastAsia="Times New Roman" w:hAnsi="Times New Roman" w:cs="Times New Roman"/>
          <w:sz w:val="24"/>
          <w:szCs w:val="24"/>
          <w:lang w:eastAsia="ru-RU"/>
        </w:rPr>
        <w:t xml:space="preserve">Основанием для отказа члену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 возврате перечисленных в компенсационный фонд </w:t>
      </w:r>
      <w:r w:rsidR="008956C4"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 xml:space="preserve">средств может быть непредставление членом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документов, указанных в п.4.</w:t>
      </w:r>
      <w:r w:rsidR="008956C4" w:rsidRPr="00642406">
        <w:rPr>
          <w:rFonts w:ascii="Times New Roman" w:eastAsia="Times New Roman" w:hAnsi="Times New Roman" w:cs="Times New Roman"/>
          <w:sz w:val="24"/>
          <w:szCs w:val="24"/>
          <w:lang w:eastAsia="ru-RU"/>
        </w:rPr>
        <w:t>5</w:t>
      </w:r>
      <w:r w:rsidRPr="00642406">
        <w:rPr>
          <w:rFonts w:ascii="Times New Roman" w:eastAsia="Times New Roman" w:hAnsi="Times New Roman" w:cs="Times New Roman"/>
          <w:sz w:val="24"/>
          <w:szCs w:val="24"/>
          <w:lang w:eastAsia="ru-RU"/>
        </w:rPr>
        <w:t xml:space="preserve"> настоящего Положения, в полном объеме или представление ненадлежащим образом оформленных документов, и/или опровержение факта ошибочного перечисления средств в компенсационный фонд </w:t>
      </w:r>
      <w:r w:rsidR="008956C4"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в ре</w:t>
      </w:r>
      <w:r w:rsidR="00406CBE" w:rsidRPr="00642406">
        <w:rPr>
          <w:rFonts w:ascii="Times New Roman" w:eastAsia="Times New Roman" w:hAnsi="Times New Roman" w:cs="Times New Roman"/>
          <w:sz w:val="24"/>
          <w:szCs w:val="24"/>
          <w:lang w:eastAsia="ru-RU"/>
        </w:rPr>
        <w:t xml:space="preserve">зультате проверки, проведенной </w:t>
      </w:r>
      <w:r w:rsidR="00406CBE" w:rsidRPr="00642406">
        <w:rPr>
          <w:rFonts w:ascii="Times New Roman" w:hAnsi="Times New Roman" w:cs="Times New Roman"/>
          <w:sz w:val="24"/>
          <w:szCs w:val="24"/>
        </w:rPr>
        <w:t xml:space="preserve"> Ассоциацией</w:t>
      </w:r>
      <w:r w:rsidRPr="00642406">
        <w:rPr>
          <w:rFonts w:ascii="Times New Roman" w:eastAsia="Times New Roman" w:hAnsi="Times New Roman" w:cs="Times New Roman"/>
          <w:sz w:val="24"/>
          <w:szCs w:val="24"/>
          <w:lang w:eastAsia="ru-RU"/>
        </w:rPr>
        <w:t>.</w:t>
      </w:r>
      <w:proofErr w:type="gramEnd"/>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4.1</w:t>
      </w:r>
      <w:r w:rsidR="008956C4" w:rsidRPr="00642406">
        <w:rPr>
          <w:rFonts w:ascii="Times New Roman" w:eastAsia="Times New Roman" w:hAnsi="Times New Roman" w:cs="Times New Roman"/>
          <w:sz w:val="24"/>
          <w:szCs w:val="24"/>
          <w:lang w:eastAsia="ru-RU"/>
        </w:rPr>
        <w:t>0</w:t>
      </w:r>
      <w:r w:rsidRPr="00642406">
        <w:rPr>
          <w:rFonts w:ascii="Times New Roman" w:eastAsia="Times New Roman" w:hAnsi="Times New Roman" w:cs="Times New Roman"/>
          <w:sz w:val="24"/>
          <w:szCs w:val="24"/>
          <w:lang w:eastAsia="ru-RU"/>
        </w:rPr>
        <w:t xml:space="preserve">. </w:t>
      </w:r>
      <w:proofErr w:type="gramStart"/>
      <w:r w:rsidRPr="00642406">
        <w:rPr>
          <w:rFonts w:ascii="Times New Roman" w:eastAsia="Times New Roman" w:hAnsi="Times New Roman" w:cs="Times New Roman"/>
          <w:sz w:val="24"/>
          <w:szCs w:val="24"/>
          <w:lang w:eastAsia="ru-RU"/>
        </w:rPr>
        <w:t>При поступлении в адре</w:t>
      </w:r>
      <w:r w:rsidR="00406CBE" w:rsidRPr="00642406">
        <w:rPr>
          <w:rFonts w:ascii="Times New Roman" w:eastAsia="Times New Roman" w:hAnsi="Times New Roman" w:cs="Times New Roman"/>
          <w:sz w:val="24"/>
          <w:szCs w:val="24"/>
          <w:lang w:eastAsia="ru-RU"/>
        </w:rPr>
        <w:t>с</w:t>
      </w:r>
      <w:r w:rsidR="00406CBE" w:rsidRPr="00642406">
        <w:rPr>
          <w:rFonts w:ascii="Times New Roman" w:hAnsi="Times New Roman" w:cs="Times New Roman"/>
          <w:sz w:val="24"/>
          <w:szCs w:val="24"/>
        </w:rPr>
        <w:t xml:space="preserve">  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требования об осуществлении выплаты в результате наступления солидарной ответственности в соответствии</w:t>
      </w:r>
      <w:proofErr w:type="gramEnd"/>
      <w:r w:rsidRPr="00642406">
        <w:rPr>
          <w:rFonts w:ascii="Times New Roman" w:eastAsia="Times New Roman" w:hAnsi="Times New Roman" w:cs="Times New Roman"/>
          <w:sz w:val="24"/>
          <w:szCs w:val="24"/>
          <w:lang w:eastAsia="ru-RU"/>
        </w:rPr>
        <w:t xml:space="preserve"> с п.4.1. настоящего Положения, такое требование рассматривается на ближайшем заседании Совета </w:t>
      </w:r>
      <w:r w:rsidR="00406CBE" w:rsidRPr="00642406">
        <w:rPr>
          <w:rFonts w:ascii="Times New Roman" w:hAnsi="Times New Roman" w:cs="Times New Roman"/>
          <w:sz w:val="24"/>
          <w:szCs w:val="24"/>
        </w:rPr>
        <w:t>Ассоциации</w:t>
      </w:r>
      <w:r w:rsidRPr="00642406">
        <w:rPr>
          <w:rFonts w:ascii="Times New Roman" w:eastAsia="Times New Roman" w:hAnsi="Times New Roman" w:cs="Times New Roman"/>
          <w:sz w:val="24"/>
          <w:szCs w:val="24"/>
          <w:lang w:eastAsia="ru-RU"/>
        </w:rPr>
        <w:t>.</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4.12.  К заседанию Совета Исполнительный директор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в срок не более 30 дней проводит проверку фактов, изложенных в таком требовании, и готовит заключение о его обоснованности.</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4.13.   По итогам рассмотрения заключения Исполнительного директора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Совет принимает обоснованное решение. На заседание Совета </w:t>
      </w:r>
      <w:r w:rsidR="00406CBE" w:rsidRPr="00642406">
        <w:rPr>
          <w:rFonts w:ascii="Times New Roman" w:hAnsi="Times New Roman" w:cs="Times New Roman"/>
          <w:sz w:val="24"/>
          <w:szCs w:val="24"/>
        </w:rPr>
        <w:t xml:space="preserve"> Ассоциации</w:t>
      </w:r>
      <w:r w:rsidRPr="00642406">
        <w:rPr>
          <w:rFonts w:ascii="Times New Roman" w:eastAsia="Times New Roman" w:hAnsi="Times New Roman" w:cs="Times New Roman"/>
          <w:sz w:val="24"/>
          <w:szCs w:val="24"/>
          <w:lang w:eastAsia="ru-RU"/>
        </w:rPr>
        <w:t xml:space="preserve">, на котором должен рассматриваться вопрос о выплате средств компенсационного фонда </w:t>
      </w:r>
      <w:r w:rsidR="008956C4" w:rsidRPr="00642406">
        <w:rPr>
          <w:rFonts w:ascii="Times New Roman" w:hAnsi="Times New Roman" w:cs="Times New Roman"/>
          <w:sz w:val="24"/>
          <w:szCs w:val="24"/>
        </w:rPr>
        <w:t xml:space="preserve">возмещения вреда </w:t>
      </w:r>
      <w:r w:rsidRPr="00642406">
        <w:rPr>
          <w:rFonts w:ascii="Times New Roman" w:eastAsia="Times New Roman" w:hAnsi="Times New Roman" w:cs="Times New Roman"/>
          <w:sz w:val="24"/>
          <w:szCs w:val="24"/>
          <w:lang w:eastAsia="ru-RU"/>
        </w:rPr>
        <w:t xml:space="preserve">на основании такого требования может быть приглашено лицо, обратившееся с соответствующим заявлением, член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(бывший член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w:t>
      </w:r>
      <w:r w:rsidRPr="00642406">
        <w:rPr>
          <w:rFonts w:ascii="Times New Roman" w:eastAsia="Times New Roman" w:hAnsi="Times New Roman" w:cs="Times New Roman"/>
          <w:sz w:val="24"/>
          <w:szCs w:val="24"/>
          <w:lang w:eastAsia="ru-RU"/>
        </w:rPr>
        <w:t>, являющийся причинителем вреда, либо их представители.</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4.14.   О принятом Советом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 решении заявитель уведомляется в течение 3 (трех) рабочих дней </w:t>
      </w:r>
      <w:proofErr w:type="gramStart"/>
      <w:r w:rsidRPr="00642406">
        <w:rPr>
          <w:rFonts w:ascii="Times New Roman" w:eastAsia="Times New Roman" w:hAnsi="Times New Roman" w:cs="Times New Roman"/>
          <w:sz w:val="24"/>
          <w:szCs w:val="24"/>
          <w:lang w:eastAsia="ru-RU"/>
        </w:rPr>
        <w:t>с даты принятия</w:t>
      </w:r>
      <w:proofErr w:type="gramEnd"/>
      <w:r w:rsidRPr="00642406">
        <w:rPr>
          <w:rFonts w:ascii="Times New Roman" w:eastAsia="Times New Roman" w:hAnsi="Times New Roman" w:cs="Times New Roman"/>
          <w:sz w:val="24"/>
          <w:szCs w:val="24"/>
          <w:lang w:eastAsia="ru-RU"/>
        </w:rPr>
        <w:t xml:space="preserve"> такого решения.</w:t>
      </w:r>
    </w:p>
    <w:p w:rsidR="00AF2A0B" w:rsidRPr="00642406" w:rsidRDefault="00AF2A0B"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t xml:space="preserve">        4.15.</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 xml:space="preserve">Выплата из средств компенсационного фонда </w:t>
      </w:r>
      <w:r w:rsidR="008956C4" w:rsidRPr="00642406">
        <w:rPr>
          <w:rFonts w:ascii="Times New Roman" w:hAnsi="Times New Roman" w:cs="Times New Roman"/>
          <w:sz w:val="24"/>
          <w:szCs w:val="24"/>
        </w:rPr>
        <w:t xml:space="preserve">возмещения вреда </w:t>
      </w:r>
      <w:r w:rsidR="00406CBE" w:rsidRPr="00642406">
        <w:rPr>
          <w:rFonts w:ascii="Times New Roman" w:hAnsi="Times New Roman" w:cs="Times New Roman"/>
          <w:sz w:val="24"/>
          <w:szCs w:val="24"/>
        </w:rPr>
        <w:t>Ассоциации</w:t>
      </w:r>
      <w:r w:rsidR="00406CBE" w:rsidRPr="00642406">
        <w:rPr>
          <w:rFonts w:ascii="Times New Roman" w:eastAsia="Times New Roman" w:hAnsi="Times New Roman" w:cs="Times New Roman"/>
          <w:sz w:val="24"/>
          <w:szCs w:val="24"/>
          <w:lang w:eastAsia="ru-RU"/>
        </w:rPr>
        <w:t xml:space="preserve"> в соответствии с п.4.2</w:t>
      </w:r>
      <w:r w:rsidRPr="00642406">
        <w:rPr>
          <w:rFonts w:ascii="Times New Roman" w:eastAsia="Times New Roman" w:hAnsi="Times New Roman" w:cs="Times New Roman"/>
          <w:sz w:val="24"/>
          <w:szCs w:val="24"/>
          <w:lang w:eastAsia="ru-RU"/>
        </w:rPr>
        <w:t>.</w:t>
      </w:r>
      <w:r w:rsidR="00406CBE" w:rsidRPr="00642406">
        <w:rPr>
          <w:rFonts w:ascii="Times New Roman" w:eastAsia="Times New Roman" w:hAnsi="Times New Roman" w:cs="Times New Roman"/>
          <w:sz w:val="24"/>
          <w:szCs w:val="24"/>
          <w:lang w:eastAsia="ru-RU"/>
        </w:rPr>
        <w:t xml:space="preserve"> </w:t>
      </w:r>
      <w:r w:rsidRPr="00642406">
        <w:rPr>
          <w:rFonts w:ascii="Times New Roman" w:eastAsia="Times New Roman" w:hAnsi="Times New Roman" w:cs="Times New Roman"/>
          <w:sz w:val="24"/>
          <w:szCs w:val="24"/>
          <w:lang w:eastAsia="ru-RU"/>
        </w:rPr>
        <w:t>3</w:t>
      </w:r>
      <w:r w:rsidR="00406CBE" w:rsidRPr="00642406">
        <w:rPr>
          <w:rFonts w:ascii="Times New Roman" w:eastAsia="Times New Roman" w:hAnsi="Times New Roman" w:cs="Times New Roman"/>
          <w:sz w:val="24"/>
          <w:szCs w:val="24"/>
          <w:lang w:eastAsia="ru-RU"/>
        </w:rPr>
        <w:t>)</w:t>
      </w:r>
      <w:r w:rsidRPr="00642406">
        <w:rPr>
          <w:rFonts w:ascii="Times New Roman" w:eastAsia="Times New Roman" w:hAnsi="Times New Roman" w:cs="Times New Roman"/>
          <w:sz w:val="24"/>
          <w:szCs w:val="24"/>
          <w:lang w:eastAsia="ru-RU"/>
        </w:rPr>
        <w:t xml:space="preserve"> настоящего Положения осуществляется не позднее срока, указанного в решении суда.</w:t>
      </w:r>
    </w:p>
    <w:p w:rsidR="00AF2A0B" w:rsidRPr="00642406" w:rsidRDefault="00406CBE" w:rsidP="00AF2A0B">
      <w:pPr>
        <w:spacing w:before="240" w:after="240" w:line="240" w:lineRule="auto"/>
        <w:jc w:val="both"/>
        <w:rPr>
          <w:rFonts w:ascii="Times New Roman" w:eastAsia="Times New Roman" w:hAnsi="Times New Roman" w:cs="Times New Roman"/>
          <w:sz w:val="24"/>
          <w:szCs w:val="24"/>
          <w:lang w:eastAsia="ru-RU"/>
        </w:rPr>
      </w:pPr>
      <w:r w:rsidRPr="00642406">
        <w:rPr>
          <w:rFonts w:ascii="Times New Roman" w:eastAsia="Times New Roman" w:hAnsi="Times New Roman" w:cs="Times New Roman"/>
          <w:sz w:val="24"/>
          <w:szCs w:val="24"/>
          <w:lang w:eastAsia="ru-RU"/>
        </w:rPr>
        <w:lastRenderedPageBreak/>
        <w:t xml:space="preserve">        </w:t>
      </w:r>
      <w:r w:rsidR="00AF2A0B" w:rsidRPr="00642406">
        <w:rPr>
          <w:rFonts w:ascii="Times New Roman" w:eastAsia="Times New Roman" w:hAnsi="Times New Roman" w:cs="Times New Roman"/>
          <w:sz w:val="24"/>
          <w:szCs w:val="24"/>
          <w:lang w:eastAsia="ru-RU"/>
        </w:rPr>
        <w:t>4.1</w:t>
      </w:r>
      <w:r w:rsidRPr="00642406">
        <w:rPr>
          <w:rFonts w:ascii="Times New Roman" w:eastAsia="Times New Roman" w:hAnsi="Times New Roman" w:cs="Times New Roman"/>
          <w:sz w:val="24"/>
          <w:szCs w:val="24"/>
          <w:lang w:eastAsia="ru-RU"/>
        </w:rPr>
        <w:t>6</w:t>
      </w:r>
      <w:r w:rsidR="00AF2A0B" w:rsidRPr="00642406">
        <w:rPr>
          <w:rFonts w:ascii="Times New Roman" w:eastAsia="Times New Roman" w:hAnsi="Times New Roman" w:cs="Times New Roman"/>
          <w:sz w:val="24"/>
          <w:szCs w:val="24"/>
          <w:lang w:eastAsia="ru-RU"/>
        </w:rPr>
        <w:t>.</w:t>
      </w:r>
      <w:r w:rsidRPr="00642406">
        <w:rPr>
          <w:rFonts w:ascii="Times New Roman" w:eastAsia="Times New Roman" w:hAnsi="Times New Roman" w:cs="Times New Roman"/>
          <w:sz w:val="24"/>
          <w:szCs w:val="24"/>
          <w:lang w:eastAsia="ru-RU"/>
        </w:rPr>
        <w:t xml:space="preserve"> </w:t>
      </w:r>
      <w:r w:rsidR="00AF2A0B" w:rsidRPr="00642406">
        <w:rPr>
          <w:rFonts w:ascii="Times New Roman" w:eastAsia="Times New Roman" w:hAnsi="Times New Roman" w:cs="Times New Roman"/>
          <w:sz w:val="24"/>
          <w:szCs w:val="24"/>
          <w:lang w:eastAsia="ru-RU"/>
        </w:rPr>
        <w:t xml:space="preserve">Совет </w:t>
      </w:r>
      <w:r w:rsidR="00AB2B8B" w:rsidRPr="00642406">
        <w:rPr>
          <w:rFonts w:ascii="Times New Roman" w:eastAsia="Times New Roman" w:hAnsi="Times New Roman" w:cs="Times New Roman"/>
          <w:sz w:val="24"/>
          <w:szCs w:val="24"/>
          <w:lang w:eastAsia="ru-RU"/>
        </w:rPr>
        <w:t xml:space="preserve">Ассоциации </w:t>
      </w:r>
      <w:r w:rsidR="00AF2A0B" w:rsidRPr="00642406">
        <w:rPr>
          <w:rFonts w:ascii="Times New Roman" w:eastAsia="Times New Roman" w:hAnsi="Times New Roman" w:cs="Times New Roman"/>
          <w:sz w:val="24"/>
          <w:szCs w:val="24"/>
          <w:lang w:eastAsia="ru-RU"/>
        </w:rPr>
        <w:t xml:space="preserve">ежегодно представляет отчет о выплатах из средств компенсационного фонда, и размещении средств компенсационного фонда </w:t>
      </w:r>
      <w:r w:rsidRPr="00642406">
        <w:rPr>
          <w:rFonts w:ascii="Times New Roman" w:hAnsi="Times New Roman" w:cs="Times New Roman"/>
          <w:sz w:val="24"/>
          <w:szCs w:val="24"/>
        </w:rPr>
        <w:t>Ассоциации</w:t>
      </w:r>
      <w:r w:rsidRPr="00642406">
        <w:rPr>
          <w:rFonts w:ascii="Times New Roman" w:eastAsia="Times New Roman" w:hAnsi="Times New Roman" w:cs="Times New Roman"/>
          <w:sz w:val="24"/>
          <w:szCs w:val="24"/>
          <w:lang w:eastAsia="ru-RU"/>
        </w:rPr>
        <w:t xml:space="preserve"> </w:t>
      </w:r>
      <w:r w:rsidR="00AF2A0B" w:rsidRPr="00642406">
        <w:rPr>
          <w:rFonts w:ascii="Times New Roman" w:eastAsia="Times New Roman" w:hAnsi="Times New Roman" w:cs="Times New Roman"/>
          <w:sz w:val="24"/>
          <w:szCs w:val="24"/>
          <w:lang w:eastAsia="ru-RU"/>
        </w:rPr>
        <w:t xml:space="preserve">в целях его сохранения и прироста, Общему собранию членов </w:t>
      </w:r>
      <w:r w:rsidRPr="00642406">
        <w:rPr>
          <w:rFonts w:ascii="Times New Roman" w:hAnsi="Times New Roman" w:cs="Times New Roman"/>
          <w:sz w:val="24"/>
          <w:szCs w:val="24"/>
        </w:rPr>
        <w:t>Ассоциации</w:t>
      </w:r>
      <w:r w:rsidR="00AF2A0B" w:rsidRPr="00642406">
        <w:rPr>
          <w:rFonts w:ascii="Times New Roman" w:eastAsia="Times New Roman" w:hAnsi="Times New Roman" w:cs="Times New Roman"/>
          <w:sz w:val="24"/>
          <w:szCs w:val="24"/>
          <w:lang w:eastAsia="ru-RU"/>
        </w:rPr>
        <w:t>.</w:t>
      </w:r>
    </w:p>
    <w:p w:rsidR="00563A43" w:rsidRPr="00642406" w:rsidRDefault="00563A43" w:rsidP="00563A43">
      <w:pPr>
        <w:spacing w:after="0" w:line="240" w:lineRule="auto"/>
        <w:ind w:firstLine="709"/>
        <w:jc w:val="both"/>
        <w:rPr>
          <w:rFonts w:ascii="Times New Roman" w:hAnsi="Times New Roman" w:cs="Times New Roman"/>
          <w:sz w:val="24"/>
          <w:szCs w:val="24"/>
        </w:rPr>
      </w:pPr>
    </w:p>
    <w:p w:rsidR="0089209C" w:rsidRPr="00642406" w:rsidRDefault="0006781D" w:rsidP="00B81B55">
      <w:pPr>
        <w:spacing w:after="0" w:line="240" w:lineRule="auto"/>
        <w:rPr>
          <w:rFonts w:ascii="Times New Roman" w:hAnsi="Times New Roman" w:cs="Times New Roman"/>
          <w:b/>
          <w:sz w:val="24"/>
          <w:szCs w:val="24"/>
        </w:rPr>
      </w:pPr>
      <w:r w:rsidRPr="00642406">
        <w:rPr>
          <w:rFonts w:ascii="Times New Roman" w:hAnsi="Times New Roman" w:cs="Times New Roman"/>
          <w:b/>
          <w:sz w:val="24"/>
          <w:szCs w:val="24"/>
        </w:rPr>
        <w:t xml:space="preserve">                  </w:t>
      </w:r>
      <w:r w:rsidR="00F300CB" w:rsidRPr="00642406">
        <w:rPr>
          <w:rFonts w:ascii="Times New Roman" w:hAnsi="Times New Roman" w:cs="Times New Roman"/>
          <w:b/>
          <w:sz w:val="24"/>
          <w:szCs w:val="24"/>
        </w:rPr>
        <w:t xml:space="preserve">5. Порядок увеличения (восстановления) размера компенсационного фонда </w:t>
      </w:r>
      <w:r w:rsidRPr="00642406">
        <w:rPr>
          <w:rFonts w:ascii="Times New Roman" w:hAnsi="Times New Roman" w:cs="Times New Roman"/>
          <w:b/>
          <w:sz w:val="24"/>
          <w:szCs w:val="24"/>
        </w:rPr>
        <w:t xml:space="preserve"> </w:t>
      </w:r>
      <w:r w:rsidR="00B81B55"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b/>
          <w:sz w:val="24"/>
          <w:szCs w:val="24"/>
        </w:rPr>
        <w:t>Ассоциации</w:t>
      </w:r>
    </w:p>
    <w:p w:rsidR="00563A43" w:rsidRPr="00642406" w:rsidRDefault="00563A43" w:rsidP="00F300CB">
      <w:pPr>
        <w:spacing w:after="0" w:line="240" w:lineRule="auto"/>
        <w:ind w:firstLine="709"/>
        <w:jc w:val="center"/>
        <w:rPr>
          <w:rFonts w:ascii="Times New Roman" w:hAnsi="Times New Roman" w:cs="Times New Roman"/>
          <w:b/>
          <w:sz w:val="24"/>
          <w:szCs w:val="24"/>
        </w:rPr>
      </w:pPr>
    </w:p>
    <w:p w:rsidR="00242304" w:rsidRPr="00642406" w:rsidRDefault="00242304" w:rsidP="00242304">
      <w:pPr>
        <w:spacing w:after="0" w:line="240" w:lineRule="auto"/>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t xml:space="preserve">         </w:t>
      </w:r>
      <w:r w:rsidR="00704F47" w:rsidRPr="00642406">
        <w:rPr>
          <w:rFonts w:ascii="Times New Roman" w:hAnsi="Times New Roman" w:cs="Times New Roman"/>
          <w:sz w:val="24"/>
          <w:szCs w:val="24"/>
        </w:rPr>
        <w:t xml:space="preserve">  </w:t>
      </w:r>
      <w:r w:rsidR="00F300CB" w:rsidRPr="00642406">
        <w:rPr>
          <w:rFonts w:ascii="Times New Roman" w:hAnsi="Times New Roman" w:cs="Times New Roman"/>
          <w:sz w:val="24"/>
          <w:szCs w:val="24"/>
        </w:rPr>
        <w:t xml:space="preserve">5.1. </w:t>
      </w:r>
      <w:r w:rsidRPr="00642406">
        <w:rPr>
          <w:rFonts w:ascii="Times New Roman" w:eastAsia="Times New Roman" w:hAnsi="Times New Roman" w:cs="Times New Roman"/>
          <w:bCs/>
          <w:sz w:val="24"/>
          <w:szCs w:val="24"/>
          <w:lang w:eastAsia="ru-RU"/>
        </w:rPr>
        <w:t>При снижении размера компенсационного фонда возмещения вреда</w:t>
      </w:r>
      <w:proofErr w:type="gramStart"/>
      <w:r w:rsidRPr="00642406">
        <w:rPr>
          <w:rFonts w:ascii="Times New Roman" w:eastAsia="Times New Roman" w:hAnsi="Times New Roman" w:cs="Times New Roman"/>
          <w:bCs/>
          <w:sz w:val="24"/>
          <w:szCs w:val="24"/>
          <w:lang w:eastAsia="ru-RU"/>
        </w:rPr>
        <w:t xml:space="preserve"> ,</w:t>
      </w:r>
      <w:proofErr w:type="gramEnd"/>
      <w:r w:rsidRPr="00642406">
        <w:rPr>
          <w:rFonts w:ascii="Times New Roman" w:eastAsia="Times New Roman" w:hAnsi="Times New Roman" w:cs="Times New Roman"/>
          <w:bCs/>
          <w:sz w:val="24"/>
          <w:szCs w:val="24"/>
          <w:lang w:eastAsia="ru-RU"/>
        </w:rPr>
        <w:t xml:space="preserve"> определяемого настоящим Положением, лица, указанные в </w:t>
      </w:r>
      <w:hyperlink r:id="rId12" w:anchor="block_551607" w:history="1">
        <w:r w:rsidRPr="00642406">
          <w:rPr>
            <w:rFonts w:ascii="Times New Roman" w:eastAsia="Times New Roman" w:hAnsi="Times New Roman" w:cs="Times New Roman"/>
            <w:bCs/>
            <w:sz w:val="24"/>
            <w:szCs w:val="24"/>
            <w:lang w:eastAsia="ru-RU"/>
          </w:rPr>
          <w:t>части 5.2</w:t>
        </w:r>
      </w:hyperlink>
      <w:r w:rsidRPr="00642406">
        <w:rPr>
          <w:rFonts w:ascii="Times New Roman" w:eastAsia="Times New Roman" w:hAnsi="Times New Roman" w:cs="Times New Roman"/>
          <w:bCs/>
          <w:sz w:val="24"/>
          <w:szCs w:val="24"/>
          <w:lang w:eastAsia="ru-RU"/>
        </w:rPr>
        <w:t> настоящей статьи, в срок не более чем три месяца должны внести взносы в компенсационный фонд возмещения вреда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4F77D2" w:rsidRPr="00642406" w:rsidRDefault="004F77D2" w:rsidP="00F300CB">
      <w:pPr>
        <w:spacing w:after="0" w:line="240" w:lineRule="auto"/>
        <w:ind w:firstLine="709"/>
        <w:jc w:val="both"/>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5.2. </w:t>
      </w:r>
      <w:r w:rsidR="00AF28A9" w:rsidRPr="00642406">
        <w:rPr>
          <w:rFonts w:ascii="Times New Roman" w:eastAsia="Times New Roman" w:hAnsi="Times New Roman" w:cs="Times New Roman"/>
          <w:bCs/>
          <w:sz w:val="24"/>
          <w:szCs w:val="24"/>
          <w:lang w:eastAsia="ru-RU"/>
        </w:rPr>
        <w:t>В случае</w:t>
      </w:r>
      <w:proofErr w:type="gramStart"/>
      <w:r w:rsidR="00AF28A9" w:rsidRPr="00642406">
        <w:rPr>
          <w:rFonts w:ascii="Times New Roman" w:eastAsia="Times New Roman" w:hAnsi="Times New Roman" w:cs="Times New Roman"/>
          <w:bCs/>
          <w:sz w:val="24"/>
          <w:szCs w:val="24"/>
          <w:lang w:eastAsia="ru-RU"/>
        </w:rPr>
        <w:t>,</w:t>
      </w:r>
      <w:proofErr w:type="gramEnd"/>
      <w:r w:rsidR="00AF28A9" w:rsidRPr="00642406">
        <w:rPr>
          <w:rFonts w:ascii="Times New Roman" w:eastAsia="Times New Roman" w:hAnsi="Times New Roman" w:cs="Times New Roman"/>
          <w:bCs/>
          <w:sz w:val="24"/>
          <w:szCs w:val="24"/>
          <w:lang w:eastAsia="ru-RU"/>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устанавливаетс</w:t>
      </w:r>
      <w:r w:rsidR="00563A43" w:rsidRPr="00642406">
        <w:rPr>
          <w:rFonts w:ascii="Times New Roman" w:hAnsi="Times New Roman" w:cs="Times New Roman"/>
          <w:sz w:val="24"/>
          <w:szCs w:val="24"/>
        </w:rPr>
        <w:t xml:space="preserve">я </w:t>
      </w:r>
      <w:r w:rsidRPr="00642406">
        <w:rPr>
          <w:rFonts w:ascii="Times New Roman" w:hAnsi="Times New Roman" w:cs="Times New Roman"/>
          <w:sz w:val="24"/>
          <w:szCs w:val="24"/>
        </w:rPr>
        <w:t>следующий порядок увеличения (восстановления) компенсационного фонда</w:t>
      </w:r>
      <w:r w:rsidR="003E0ED9"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w:t>
      </w: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5.2.1. </w:t>
      </w:r>
      <w:r w:rsidR="00EB7D10" w:rsidRPr="00642406">
        <w:rPr>
          <w:rFonts w:ascii="Times New Roman" w:hAnsi="Times New Roman" w:cs="Times New Roman"/>
          <w:sz w:val="24"/>
          <w:szCs w:val="24"/>
        </w:rPr>
        <w:t xml:space="preserve">Виновное лицо </w:t>
      </w:r>
      <w:r w:rsidRPr="00642406">
        <w:rPr>
          <w:rFonts w:ascii="Times New Roman" w:hAnsi="Times New Roman" w:cs="Times New Roman"/>
          <w:sz w:val="24"/>
          <w:szCs w:val="24"/>
        </w:rPr>
        <w:t>обязан</w:t>
      </w:r>
      <w:r w:rsidR="00EB7D10" w:rsidRPr="00642406">
        <w:rPr>
          <w:rFonts w:ascii="Times New Roman" w:hAnsi="Times New Roman" w:cs="Times New Roman"/>
          <w:sz w:val="24"/>
          <w:szCs w:val="24"/>
        </w:rPr>
        <w:t>о</w:t>
      </w:r>
      <w:r w:rsidRPr="00642406">
        <w:rPr>
          <w:rFonts w:ascii="Times New Roman" w:hAnsi="Times New Roman" w:cs="Times New Roman"/>
          <w:sz w:val="24"/>
          <w:szCs w:val="24"/>
        </w:rPr>
        <w:t xml:space="preserve"> в месячный срок со дня осуществления Компенсационной выплаты внести в компенсационный фонд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взнос в целях увеличения (восстановления) его до размера, который предшествовал осуществлению Компенсационной выплате; </w:t>
      </w: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5.2.2. В случае</w:t>
      </w:r>
      <w:proofErr w:type="gramStart"/>
      <w:r w:rsidR="00FC5536" w:rsidRPr="00642406">
        <w:rPr>
          <w:rFonts w:ascii="Times New Roman" w:hAnsi="Times New Roman" w:cs="Times New Roman"/>
          <w:sz w:val="24"/>
          <w:szCs w:val="24"/>
        </w:rPr>
        <w:t>,</w:t>
      </w:r>
      <w:proofErr w:type="gramEnd"/>
      <w:r w:rsidRPr="00642406">
        <w:rPr>
          <w:rFonts w:ascii="Times New Roman" w:hAnsi="Times New Roman" w:cs="Times New Roman"/>
          <w:sz w:val="24"/>
          <w:szCs w:val="24"/>
        </w:rPr>
        <w:t xml:space="preserve"> если в указанный срок </w:t>
      </w:r>
      <w:r w:rsidR="00EB7D10" w:rsidRPr="00642406">
        <w:rPr>
          <w:rFonts w:ascii="Times New Roman" w:hAnsi="Times New Roman" w:cs="Times New Roman"/>
          <w:sz w:val="24"/>
          <w:szCs w:val="24"/>
        </w:rPr>
        <w:t xml:space="preserve">Виновное лицо </w:t>
      </w:r>
      <w:r w:rsidRPr="00642406">
        <w:rPr>
          <w:rFonts w:ascii="Times New Roman" w:hAnsi="Times New Roman" w:cs="Times New Roman"/>
          <w:sz w:val="24"/>
          <w:szCs w:val="24"/>
        </w:rPr>
        <w:t xml:space="preserve">не внесет взнос в компенсационный фонд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в целях увеличения (восстановления) размера компенсационного фонда</w:t>
      </w:r>
      <w:r w:rsidR="003E0ED9"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до размера, который был до момента осуществления выплаты,  </w:t>
      </w:r>
      <w:r w:rsidR="00EB7D10" w:rsidRPr="00642406">
        <w:rPr>
          <w:rFonts w:ascii="Times New Roman" w:hAnsi="Times New Roman" w:cs="Times New Roman"/>
          <w:sz w:val="24"/>
          <w:szCs w:val="24"/>
        </w:rPr>
        <w:t xml:space="preserve">Совет </w:t>
      </w:r>
      <w:r w:rsidR="00563A43" w:rsidRPr="00642406">
        <w:rPr>
          <w:rFonts w:ascii="Times New Roman" w:hAnsi="Times New Roman" w:cs="Times New Roman"/>
          <w:sz w:val="24"/>
          <w:szCs w:val="24"/>
        </w:rPr>
        <w:t>Ассоциаци</w:t>
      </w:r>
      <w:r w:rsidR="00EB7D10" w:rsidRPr="00642406">
        <w:rPr>
          <w:rFonts w:ascii="Times New Roman" w:hAnsi="Times New Roman" w:cs="Times New Roman"/>
          <w:sz w:val="24"/>
          <w:szCs w:val="24"/>
        </w:rPr>
        <w:t>и</w:t>
      </w:r>
      <w:r w:rsidR="00563A43"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 принимает решение об уплате остальными членами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взносов в компенсационный фонд </w:t>
      </w:r>
      <w:r w:rsidR="003E0ED9"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для его увеличения (восстановления). В течение 3 (Трех) рабочих дней с момента принятия</w:t>
      </w:r>
      <w:r w:rsidR="00563A43" w:rsidRPr="00642406">
        <w:rPr>
          <w:rFonts w:ascii="Times New Roman" w:hAnsi="Times New Roman" w:cs="Times New Roman"/>
          <w:sz w:val="24"/>
          <w:szCs w:val="24"/>
        </w:rPr>
        <w:t xml:space="preserve"> </w:t>
      </w:r>
      <w:r w:rsidR="00EB7D10" w:rsidRPr="00642406">
        <w:rPr>
          <w:rFonts w:ascii="Times New Roman" w:hAnsi="Times New Roman" w:cs="Times New Roman"/>
          <w:sz w:val="24"/>
          <w:szCs w:val="24"/>
        </w:rPr>
        <w:t xml:space="preserve">Советом </w:t>
      </w:r>
      <w:r w:rsidR="00563A43" w:rsidRPr="00642406">
        <w:rPr>
          <w:rFonts w:ascii="Times New Roman" w:hAnsi="Times New Roman" w:cs="Times New Roman"/>
          <w:sz w:val="24"/>
          <w:szCs w:val="24"/>
        </w:rPr>
        <w:t>Ассоциаци</w:t>
      </w:r>
      <w:r w:rsidR="00EB7D10" w:rsidRPr="00642406">
        <w:rPr>
          <w:rFonts w:ascii="Times New Roman" w:hAnsi="Times New Roman" w:cs="Times New Roman"/>
          <w:sz w:val="24"/>
          <w:szCs w:val="24"/>
        </w:rPr>
        <w:t>и</w:t>
      </w:r>
      <w:r w:rsidRPr="00642406">
        <w:rPr>
          <w:rFonts w:ascii="Times New Roman" w:hAnsi="Times New Roman" w:cs="Times New Roman"/>
          <w:sz w:val="24"/>
          <w:szCs w:val="24"/>
        </w:rPr>
        <w:t xml:space="preserve"> данного решения</w:t>
      </w:r>
      <w:r w:rsidR="00563A43" w:rsidRPr="00642406">
        <w:rPr>
          <w:rFonts w:ascii="Times New Roman" w:hAnsi="Times New Roman" w:cs="Times New Roman"/>
          <w:sz w:val="24"/>
          <w:szCs w:val="24"/>
        </w:rPr>
        <w:t xml:space="preserve">, </w:t>
      </w:r>
      <w:r w:rsidR="00EB7D10" w:rsidRPr="00642406">
        <w:rPr>
          <w:rFonts w:ascii="Times New Roman" w:hAnsi="Times New Roman" w:cs="Times New Roman"/>
          <w:sz w:val="24"/>
          <w:szCs w:val="24"/>
        </w:rPr>
        <w:t xml:space="preserve">Исполнительный директор </w:t>
      </w:r>
      <w:r w:rsidRPr="00642406">
        <w:rPr>
          <w:rFonts w:ascii="Times New Roman" w:hAnsi="Times New Roman" w:cs="Times New Roman"/>
          <w:sz w:val="24"/>
          <w:szCs w:val="24"/>
        </w:rPr>
        <w:t xml:space="preserve">направляет остальным членам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предписания об увеличении (восстановлении) размера компенсационного фонда </w:t>
      </w:r>
      <w:r w:rsidR="003E0ED9"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до размера, который был до момента осуществления выплаты. Указанное в настоящем пункте предписание сопровождается соответствующим счетом на внесение взноса в компенсационный фонд</w:t>
      </w:r>
      <w:r w:rsidR="003E0ED9" w:rsidRPr="00642406">
        <w:rPr>
          <w:rFonts w:ascii="Times New Roman" w:hAnsi="Times New Roman" w:cs="Times New Roman"/>
          <w:sz w:val="24"/>
          <w:szCs w:val="24"/>
        </w:rPr>
        <w:t xml:space="preserve"> возмещения вреда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5.2.3. Члены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должны внести взносы в компенсационный фонд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в целях увеличения (восстановления) размера компенсационного фонда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до размера, который был до момента осуществления выплат, в срок не более чем </w:t>
      </w:r>
      <w:r w:rsidR="00242304" w:rsidRPr="00642406">
        <w:rPr>
          <w:rFonts w:ascii="Times New Roman" w:hAnsi="Times New Roman" w:cs="Times New Roman"/>
          <w:sz w:val="24"/>
          <w:szCs w:val="24"/>
        </w:rPr>
        <w:t>3</w:t>
      </w:r>
      <w:r w:rsidRPr="00642406">
        <w:rPr>
          <w:rFonts w:ascii="Times New Roman" w:hAnsi="Times New Roman" w:cs="Times New Roman"/>
          <w:sz w:val="24"/>
          <w:szCs w:val="24"/>
        </w:rPr>
        <w:t xml:space="preserve"> (</w:t>
      </w:r>
      <w:r w:rsidR="00242304" w:rsidRPr="00642406">
        <w:rPr>
          <w:rFonts w:ascii="Times New Roman" w:hAnsi="Times New Roman" w:cs="Times New Roman"/>
          <w:sz w:val="24"/>
          <w:szCs w:val="24"/>
        </w:rPr>
        <w:t>три</w:t>
      </w:r>
      <w:r w:rsidRPr="00642406">
        <w:rPr>
          <w:rFonts w:ascii="Times New Roman" w:hAnsi="Times New Roman" w:cs="Times New Roman"/>
          <w:sz w:val="24"/>
          <w:szCs w:val="24"/>
        </w:rPr>
        <w:t xml:space="preserve">) месяца со дня осуществления Компенсационной выплаты; </w:t>
      </w: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5.2.4. Фактический размер взноса каждого члена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в целях увеличения (восстановления) размера компенсационного фонда</w:t>
      </w:r>
      <w:r w:rsidR="003E0ED9" w:rsidRPr="00642406">
        <w:rPr>
          <w:rFonts w:ascii="Times New Roman" w:hAnsi="Times New Roman" w:cs="Times New Roman"/>
          <w:sz w:val="24"/>
          <w:szCs w:val="24"/>
        </w:rPr>
        <w:t xml:space="preserve"> возмещения вреда</w:t>
      </w:r>
      <w:r w:rsidRPr="00642406">
        <w:rPr>
          <w:rFonts w:ascii="Times New Roman" w:hAnsi="Times New Roman" w:cs="Times New Roman"/>
          <w:sz w:val="24"/>
          <w:szCs w:val="24"/>
        </w:rPr>
        <w:t xml:space="preserve">, определятся путем деления суммы компенсационного фонда, недостающей до суммы, которая была до момента осуществления выплаты из компенсационного фонда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на количество членов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AF28A9"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5.2.5. Увеличение (восстановление) компенсационного фонда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до размера, который был до момента осуществления выплат</w:t>
      </w:r>
      <w:r w:rsidR="00716C71"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не освобождает </w:t>
      </w:r>
      <w:r w:rsidR="00716C71" w:rsidRPr="00642406">
        <w:rPr>
          <w:rFonts w:ascii="Times New Roman" w:hAnsi="Times New Roman" w:cs="Times New Roman"/>
          <w:sz w:val="24"/>
          <w:szCs w:val="24"/>
        </w:rPr>
        <w:t xml:space="preserve">Виновное лицо </w:t>
      </w:r>
      <w:r w:rsidRPr="00642406">
        <w:rPr>
          <w:rFonts w:ascii="Times New Roman" w:hAnsi="Times New Roman" w:cs="Times New Roman"/>
          <w:sz w:val="24"/>
          <w:szCs w:val="24"/>
        </w:rPr>
        <w:t xml:space="preserve">от внесения в компенсационный фонд </w:t>
      </w:r>
      <w:r w:rsidR="003E0ED9"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 xml:space="preserve">взноса в размере произведенной по его вине Компенсационной выплаты. Для этих целей </w:t>
      </w:r>
      <w:r w:rsidR="00563A43" w:rsidRPr="00642406">
        <w:rPr>
          <w:rFonts w:ascii="Times New Roman" w:hAnsi="Times New Roman" w:cs="Times New Roman"/>
          <w:sz w:val="24"/>
          <w:szCs w:val="24"/>
        </w:rPr>
        <w:t xml:space="preserve">Ассоциация </w:t>
      </w:r>
      <w:r w:rsidRPr="00642406">
        <w:rPr>
          <w:rFonts w:ascii="Times New Roman" w:hAnsi="Times New Roman" w:cs="Times New Roman"/>
          <w:sz w:val="24"/>
          <w:szCs w:val="24"/>
        </w:rPr>
        <w:t xml:space="preserve"> вправе обратиться </w:t>
      </w:r>
      <w:proofErr w:type="gramStart"/>
      <w:r w:rsidRPr="00642406">
        <w:rPr>
          <w:rFonts w:ascii="Times New Roman" w:hAnsi="Times New Roman" w:cs="Times New Roman"/>
          <w:sz w:val="24"/>
          <w:szCs w:val="24"/>
        </w:rPr>
        <w:t xml:space="preserve">в суд по месту нахождения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 с иском о взыскании с </w:t>
      </w:r>
      <w:r w:rsidR="00716C71" w:rsidRPr="00642406">
        <w:rPr>
          <w:rFonts w:ascii="Times New Roman" w:hAnsi="Times New Roman" w:cs="Times New Roman"/>
          <w:sz w:val="24"/>
          <w:szCs w:val="24"/>
        </w:rPr>
        <w:t>Виновного лица</w:t>
      </w:r>
      <w:proofErr w:type="gramEnd"/>
      <w:r w:rsidR="00716C71" w:rsidRPr="00642406">
        <w:rPr>
          <w:rFonts w:ascii="Times New Roman" w:hAnsi="Times New Roman" w:cs="Times New Roman"/>
          <w:sz w:val="24"/>
          <w:szCs w:val="24"/>
        </w:rPr>
        <w:t xml:space="preserve"> </w:t>
      </w:r>
      <w:r w:rsidRPr="00642406">
        <w:rPr>
          <w:rFonts w:ascii="Times New Roman" w:hAnsi="Times New Roman" w:cs="Times New Roman"/>
          <w:sz w:val="24"/>
          <w:szCs w:val="24"/>
        </w:rPr>
        <w:t xml:space="preserve">указанной денежной суммы. </w:t>
      </w:r>
    </w:p>
    <w:p w:rsidR="00AF28A9" w:rsidRPr="00642406" w:rsidRDefault="0006781D" w:rsidP="00AF28A9">
      <w:pPr>
        <w:spacing w:after="0" w:line="240" w:lineRule="auto"/>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lastRenderedPageBreak/>
        <w:t xml:space="preserve">            </w:t>
      </w:r>
      <w:r w:rsidR="00AF28A9" w:rsidRPr="00642406">
        <w:rPr>
          <w:rFonts w:ascii="Times New Roman" w:hAnsi="Times New Roman" w:cs="Times New Roman"/>
          <w:sz w:val="24"/>
          <w:szCs w:val="24"/>
        </w:rPr>
        <w:t>5.3</w:t>
      </w:r>
      <w:proofErr w:type="gramStart"/>
      <w:r w:rsidR="00AF28A9" w:rsidRPr="00642406">
        <w:rPr>
          <w:rFonts w:ascii="Times New Roman" w:eastAsia="Times New Roman" w:hAnsi="Times New Roman" w:cs="Times New Roman"/>
          <w:bCs/>
          <w:sz w:val="24"/>
          <w:szCs w:val="24"/>
          <w:lang w:eastAsia="ru-RU"/>
        </w:rPr>
        <w:t xml:space="preserve"> В</w:t>
      </w:r>
      <w:proofErr w:type="gramEnd"/>
      <w:r w:rsidR="00AF28A9" w:rsidRPr="00642406">
        <w:rPr>
          <w:rFonts w:ascii="Times New Roman" w:eastAsia="Times New Roman" w:hAnsi="Times New Roman" w:cs="Times New Roman"/>
          <w:bCs/>
          <w:sz w:val="24"/>
          <w:szCs w:val="24"/>
          <w:lang w:eastAsia="ru-RU"/>
        </w:rPr>
        <w:t xml:space="preserve">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в установленный </w:t>
      </w:r>
      <w:hyperlink r:id="rId13" w:anchor="block_551606" w:history="1">
        <w:r w:rsidR="00AF28A9" w:rsidRPr="00642406">
          <w:rPr>
            <w:rFonts w:ascii="Times New Roman" w:eastAsia="Times New Roman" w:hAnsi="Times New Roman" w:cs="Times New Roman"/>
            <w:bCs/>
            <w:sz w:val="24"/>
            <w:szCs w:val="24"/>
            <w:lang w:eastAsia="ru-RU"/>
          </w:rPr>
          <w:t>частью 5.1</w:t>
        </w:r>
      </w:hyperlink>
      <w:r w:rsidR="00AF28A9" w:rsidRPr="00642406">
        <w:rPr>
          <w:rFonts w:ascii="Times New Roman" w:eastAsia="Times New Roman" w:hAnsi="Times New Roman" w:cs="Times New Roman"/>
          <w:bCs/>
          <w:sz w:val="24"/>
          <w:szCs w:val="24"/>
          <w:lang w:eastAsia="ru-RU"/>
        </w:rPr>
        <w:t>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F300CB" w:rsidRPr="00642406" w:rsidRDefault="00F300CB" w:rsidP="00F300CB">
      <w:pPr>
        <w:spacing w:after="0" w:line="240" w:lineRule="auto"/>
        <w:ind w:firstLine="709"/>
        <w:jc w:val="both"/>
        <w:rPr>
          <w:rFonts w:ascii="Times New Roman" w:hAnsi="Times New Roman" w:cs="Times New Roman"/>
          <w:sz w:val="24"/>
          <w:szCs w:val="24"/>
        </w:rPr>
      </w:pPr>
    </w:p>
    <w:p w:rsidR="00A82209" w:rsidRPr="00642406" w:rsidRDefault="00A82209" w:rsidP="00F300CB">
      <w:pPr>
        <w:spacing w:after="0" w:line="240" w:lineRule="auto"/>
        <w:ind w:firstLine="709"/>
        <w:jc w:val="center"/>
        <w:rPr>
          <w:rFonts w:ascii="Times New Roman" w:hAnsi="Times New Roman" w:cs="Times New Roman"/>
          <w:b/>
          <w:sz w:val="24"/>
          <w:szCs w:val="24"/>
        </w:rPr>
      </w:pPr>
    </w:p>
    <w:p w:rsidR="00F300CB" w:rsidRPr="00642406" w:rsidRDefault="00F300CB" w:rsidP="00F300CB">
      <w:pPr>
        <w:spacing w:after="0" w:line="240" w:lineRule="auto"/>
        <w:ind w:firstLine="709"/>
        <w:jc w:val="center"/>
        <w:rPr>
          <w:rFonts w:ascii="Times New Roman" w:hAnsi="Times New Roman" w:cs="Times New Roman"/>
          <w:b/>
          <w:sz w:val="24"/>
          <w:szCs w:val="24"/>
        </w:rPr>
      </w:pPr>
      <w:r w:rsidRPr="00642406">
        <w:rPr>
          <w:rFonts w:ascii="Times New Roman" w:hAnsi="Times New Roman" w:cs="Times New Roman"/>
          <w:b/>
          <w:sz w:val="24"/>
          <w:szCs w:val="24"/>
        </w:rPr>
        <w:t xml:space="preserve">6. </w:t>
      </w:r>
      <w:proofErr w:type="gramStart"/>
      <w:r w:rsidRPr="00642406">
        <w:rPr>
          <w:rFonts w:ascii="Times New Roman" w:hAnsi="Times New Roman" w:cs="Times New Roman"/>
          <w:b/>
          <w:sz w:val="24"/>
          <w:szCs w:val="24"/>
        </w:rPr>
        <w:t>Контроль за</w:t>
      </w:r>
      <w:proofErr w:type="gramEnd"/>
      <w:r w:rsidRPr="00642406">
        <w:rPr>
          <w:rFonts w:ascii="Times New Roman" w:hAnsi="Times New Roman" w:cs="Times New Roman"/>
          <w:b/>
          <w:sz w:val="24"/>
          <w:szCs w:val="24"/>
        </w:rPr>
        <w:t xml:space="preserve"> состоянием компенсационного фонда</w:t>
      </w:r>
      <w:r w:rsidR="00BC2E0F" w:rsidRPr="00642406">
        <w:rPr>
          <w:rFonts w:ascii="Times New Roman" w:hAnsi="Times New Roman" w:cs="Times New Roman"/>
          <w:b/>
          <w:sz w:val="24"/>
          <w:szCs w:val="24"/>
        </w:rPr>
        <w:t xml:space="preserve"> возмещения вреда</w:t>
      </w:r>
    </w:p>
    <w:p w:rsidR="0089209C" w:rsidRPr="00642406" w:rsidRDefault="0089209C" w:rsidP="00F300CB">
      <w:pPr>
        <w:spacing w:after="0" w:line="240" w:lineRule="auto"/>
        <w:ind w:firstLine="709"/>
        <w:jc w:val="both"/>
        <w:rPr>
          <w:rFonts w:ascii="Times New Roman" w:hAnsi="Times New Roman" w:cs="Times New Roman"/>
          <w:sz w:val="24"/>
          <w:szCs w:val="24"/>
        </w:rPr>
      </w:pPr>
    </w:p>
    <w:p w:rsidR="00F300CB" w:rsidRPr="00642406" w:rsidRDefault="00F300CB" w:rsidP="00716C71">
      <w:pPr>
        <w:spacing w:after="0" w:line="240" w:lineRule="auto"/>
        <w:ind w:firstLine="709"/>
        <w:rPr>
          <w:rFonts w:ascii="Times New Roman" w:hAnsi="Times New Roman" w:cs="Times New Roman"/>
          <w:sz w:val="24"/>
          <w:szCs w:val="24"/>
        </w:rPr>
      </w:pPr>
      <w:r w:rsidRPr="00642406">
        <w:rPr>
          <w:rFonts w:ascii="Times New Roman" w:hAnsi="Times New Roman" w:cs="Times New Roman"/>
          <w:sz w:val="24"/>
          <w:szCs w:val="24"/>
        </w:rPr>
        <w:t xml:space="preserve">6.1. </w:t>
      </w:r>
      <w:proofErr w:type="gramStart"/>
      <w:r w:rsidRPr="00642406">
        <w:rPr>
          <w:rFonts w:ascii="Times New Roman" w:hAnsi="Times New Roman" w:cs="Times New Roman"/>
          <w:sz w:val="24"/>
          <w:szCs w:val="24"/>
        </w:rPr>
        <w:t>Контроль за</w:t>
      </w:r>
      <w:proofErr w:type="gramEnd"/>
      <w:r w:rsidRPr="00642406">
        <w:rPr>
          <w:rFonts w:ascii="Times New Roman" w:hAnsi="Times New Roman" w:cs="Times New Roman"/>
          <w:sz w:val="24"/>
          <w:szCs w:val="24"/>
        </w:rPr>
        <w:t xml:space="preserve"> состоянием компенсационного фонда </w:t>
      </w:r>
      <w:r w:rsidR="003E0ED9"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 xml:space="preserve">осуществляет </w:t>
      </w:r>
      <w:r w:rsidR="00563A43" w:rsidRPr="00642406">
        <w:rPr>
          <w:rFonts w:ascii="Times New Roman" w:hAnsi="Times New Roman" w:cs="Times New Roman"/>
          <w:sz w:val="24"/>
          <w:szCs w:val="24"/>
        </w:rPr>
        <w:t>Исполнительный д</w:t>
      </w:r>
      <w:r w:rsidRPr="00642406">
        <w:rPr>
          <w:rFonts w:ascii="Times New Roman" w:hAnsi="Times New Roman" w:cs="Times New Roman"/>
          <w:sz w:val="24"/>
          <w:szCs w:val="24"/>
        </w:rPr>
        <w:t xml:space="preserve">иректор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06781D" w:rsidRPr="00642406" w:rsidRDefault="0006781D" w:rsidP="00F300CB">
      <w:pPr>
        <w:spacing w:after="0" w:line="240" w:lineRule="auto"/>
        <w:ind w:firstLine="709"/>
        <w:jc w:val="both"/>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6.2. При уменьшении размера компенсационного фонда </w:t>
      </w:r>
      <w:r w:rsidR="003E0ED9" w:rsidRPr="00642406">
        <w:rPr>
          <w:rFonts w:ascii="Times New Roman" w:hAnsi="Times New Roman" w:cs="Times New Roman"/>
          <w:sz w:val="24"/>
          <w:szCs w:val="24"/>
        </w:rPr>
        <w:t xml:space="preserve">возмещения вреда </w:t>
      </w:r>
      <w:r w:rsidRPr="00642406">
        <w:rPr>
          <w:rFonts w:ascii="Times New Roman" w:hAnsi="Times New Roman" w:cs="Times New Roman"/>
          <w:sz w:val="24"/>
          <w:szCs w:val="24"/>
        </w:rPr>
        <w:t xml:space="preserve">ниже минимального или при угрозе такого возникновения, </w:t>
      </w:r>
      <w:r w:rsidR="00563A43" w:rsidRPr="00642406">
        <w:rPr>
          <w:rFonts w:ascii="Times New Roman" w:hAnsi="Times New Roman" w:cs="Times New Roman"/>
          <w:sz w:val="24"/>
          <w:szCs w:val="24"/>
        </w:rPr>
        <w:t>Исполнительный д</w:t>
      </w:r>
      <w:r w:rsidRPr="00642406">
        <w:rPr>
          <w:rFonts w:ascii="Times New Roman" w:hAnsi="Times New Roman" w:cs="Times New Roman"/>
          <w:sz w:val="24"/>
          <w:szCs w:val="24"/>
        </w:rPr>
        <w:t xml:space="preserve">иректор обязан проинформировать об этом Совет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w:t>
      </w:r>
    </w:p>
    <w:p w:rsidR="0089209C" w:rsidRPr="00642406" w:rsidRDefault="0089209C" w:rsidP="00F300CB">
      <w:pPr>
        <w:spacing w:after="0" w:line="240" w:lineRule="auto"/>
        <w:ind w:firstLine="709"/>
        <w:jc w:val="center"/>
        <w:rPr>
          <w:rFonts w:ascii="Times New Roman" w:hAnsi="Times New Roman" w:cs="Times New Roman"/>
          <w:b/>
          <w:sz w:val="24"/>
          <w:szCs w:val="24"/>
        </w:rPr>
      </w:pPr>
    </w:p>
    <w:p w:rsidR="00F300CB" w:rsidRPr="00642406" w:rsidRDefault="00F300CB" w:rsidP="00F300CB">
      <w:pPr>
        <w:spacing w:after="0" w:line="240" w:lineRule="auto"/>
        <w:ind w:firstLine="709"/>
        <w:jc w:val="center"/>
        <w:rPr>
          <w:rFonts w:ascii="Times New Roman" w:hAnsi="Times New Roman" w:cs="Times New Roman"/>
          <w:b/>
          <w:sz w:val="24"/>
          <w:szCs w:val="24"/>
        </w:rPr>
      </w:pPr>
      <w:r w:rsidRPr="00642406">
        <w:rPr>
          <w:rFonts w:ascii="Times New Roman" w:hAnsi="Times New Roman" w:cs="Times New Roman"/>
          <w:b/>
          <w:sz w:val="24"/>
          <w:szCs w:val="24"/>
        </w:rPr>
        <w:t>7. Заключительные положения</w:t>
      </w:r>
    </w:p>
    <w:p w:rsidR="0089209C" w:rsidRPr="00642406" w:rsidRDefault="0089209C" w:rsidP="00F300CB">
      <w:pPr>
        <w:spacing w:after="0" w:line="240" w:lineRule="auto"/>
        <w:ind w:firstLine="709"/>
        <w:jc w:val="both"/>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7.1. </w:t>
      </w:r>
      <w:r w:rsidR="00563A43"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размещает на своем сайте в сети «Интернет» информацию о размере и порядке формирования компенсационного фонда </w:t>
      </w:r>
      <w:r w:rsidR="003E0ED9" w:rsidRPr="00642406">
        <w:rPr>
          <w:rFonts w:ascii="Times New Roman" w:hAnsi="Times New Roman" w:cs="Times New Roman"/>
          <w:sz w:val="24"/>
          <w:szCs w:val="24"/>
        </w:rPr>
        <w:t xml:space="preserve">возмещения вреда </w:t>
      </w:r>
      <w:r w:rsidR="00563A43" w:rsidRPr="00642406">
        <w:rPr>
          <w:rFonts w:ascii="Times New Roman" w:hAnsi="Times New Roman" w:cs="Times New Roman"/>
          <w:sz w:val="24"/>
          <w:szCs w:val="24"/>
        </w:rPr>
        <w:t>Ассоциации</w:t>
      </w:r>
      <w:r w:rsidRPr="00642406">
        <w:rPr>
          <w:rFonts w:ascii="Times New Roman" w:hAnsi="Times New Roman" w:cs="Times New Roman"/>
          <w:sz w:val="24"/>
          <w:szCs w:val="24"/>
        </w:rPr>
        <w:t xml:space="preserve">, перечень выплат из средств этого фонда, осуществленных по обязательствам членов </w:t>
      </w:r>
      <w:r w:rsidR="00E85CC5" w:rsidRPr="00642406">
        <w:rPr>
          <w:rFonts w:ascii="Times New Roman" w:hAnsi="Times New Roman" w:cs="Times New Roman"/>
          <w:sz w:val="24"/>
          <w:szCs w:val="24"/>
        </w:rPr>
        <w:t>Ассоциации</w:t>
      </w:r>
      <w:proofErr w:type="gramStart"/>
      <w:r w:rsidR="00E85CC5" w:rsidRPr="00642406">
        <w:rPr>
          <w:rFonts w:ascii="Times New Roman" w:hAnsi="Times New Roman" w:cs="Times New Roman"/>
          <w:sz w:val="24"/>
          <w:szCs w:val="24"/>
        </w:rPr>
        <w:t xml:space="preserve"> </w:t>
      </w:r>
      <w:r w:rsidRPr="00642406">
        <w:rPr>
          <w:rFonts w:ascii="Times New Roman" w:hAnsi="Times New Roman" w:cs="Times New Roman"/>
          <w:sz w:val="24"/>
          <w:szCs w:val="24"/>
        </w:rPr>
        <w:t>.</w:t>
      </w:r>
      <w:proofErr w:type="gramEnd"/>
      <w:r w:rsidRPr="00642406">
        <w:rPr>
          <w:rFonts w:ascii="Times New Roman" w:hAnsi="Times New Roman" w:cs="Times New Roman"/>
          <w:sz w:val="24"/>
          <w:szCs w:val="24"/>
        </w:rPr>
        <w:t xml:space="preserve"> </w:t>
      </w:r>
    </w:p>
    <w:p w:rsidR="00D31F8C" w:rsidRPr="00642406" w:rsidRDefault="00D31F8C" w:rsidP="00F300CB">
      <w:pPr>
        <w:spacing w:after="0" w:line="240" w:lineRule="auto"/>
        <w:ind w:firstLine="709"/>
        <w:jc w:val="both"/>
        <w:rPr>
          <w:rFonts w:ascii="Times New Roman" w:hAnsi="Times New Roman" w:cs="Times New Roman"/>
          <w:sz w:val="24"/>
          <w:szCs w:val="24"/>
        </w:rPr>
      </w:pPr>
    </w:p>
    <w:p w:rsidR="00F300CB" w:rsidRPr="00642406" w:rsidRDefault="00F300CB" w:rsidP="00F300CB">
      <w:pPr>
        <w:spacing w:after="0" w:line="240" w:lineRule="auto"/>
        <w:ind w:firstLine="709"/>
        <w:jc w:val="both"/>
        <w:rPr>
          <w:rFonts w:ascii="Times New Roman" w:hAnsi="Times New Roman" w:cs="Times New Roman"/>
          <w:sz w:val="24"/>
          <w:szCs w:val="24"/>
        </w:rPr>
      </w:pPr>
      <w:r w:rsidRPr="00642406">
        <w:rPr>
          <w:rFonts w:ascii="Times New Roman" w:hAnsi="Times New Roman" w:cs="Times New Roman"/>
          <w:sz w:val="24"/>
          <w:szCs w:val="24"/>
        </w:rPr>
        <w:t xml:space="preserve">7.2. Информация, размещенная на официальном сайте </w:t>
      </w:r>
      <w:r w:rsidR="00E85CC5" w:rsidRPr="00642406">
        <w:rPr>
          <w:rFonts w:ascii="Times New Roman" w:hAnsi="Times New Roman" w:cs="Times New Roman"/>
          <w:sz w:val="24"/>
          <w:szCs w:val="24"/>
        </w:rPr>
        <w:t xml:space="preserve">Ассоциации </w:t>
      </w:r>
      <w:r w:rsidRPr="00642406">
        <w:rPr>
          <w:rFonts w:ascii="Times New Roman" w:hAnsi="Times New Roman" w:cs="Times New Roman"/>
          <w:sz w:val="24"/>
          <w:szCs w:val="24"/>
        </w:rPr>
        <w:t xml:space="preserve">в сети «Интернет», о текущем размере компенсационного фонда </w:t>
      </w:r>
      <w:r w:rsidR="003E0ED9" w:rsidRPr="00642406">
        <w:rPr>
          <w:rFonts w:ascii="Times New Roman" w:hAnsi="Times New Roman" w:cs="Times New Roman"/>
          <w:sz w:val="24"/>
          <w:szCs w:val="24"/>
        </w:rPr>
        <w:t xml:space="preserve">возмещения вреда </w:t>
      </w:r>
      <w:r w:rsidR="00E85CC5" w:rsidRPr="00642406">
        <w:rPr>
          <w:rFonts w:ascii="Times New Roman" w:hAnsi="Times New Roman" w:cs="Times New Roman"/>
          <w:sz w:val="24"/>
          <w:szCs w:val="24"/>
        </w:rPr>
        <w:t>Ассоциации</w:t>
      </w:r>
      <w:r w:rsidRPr="00642406">
        <w:rPr>
          <w:rFonts w:ascii="Times New Roman" w:hAnsi="Times New Roman" w:cs="Times New Roman"/>
          <w:sz w:val="24"/>
          <w:szCs w:val="24"/>
        </w:rPr>
        <w:t>, должна обновляться в соответствии с действующим законодательством Российской Федерации.</w:t>
      </w:r>
      <w:r w:rsidR="00716C71" w:rsidRPr="00642406">
        <w:rPr>
          <w:rFonts w:ascii="Times New Roman" w:hAnsi="Times New Roman" w:cs="Times New Roman"/>
          <w:sz w:val="24"/>
          <w:szCs w:val="24"/>
        </w:rPr>
        <w:t xml:space="preserve"> </w:t>
      </w:r>
    </w:p>
    <w:p w:rsidR="00D31F8C" w:rsidRPr="00642406" w:rsidRDefault="00D31F8C" w:rsidP="00F300CB">
      <w:pPr>
        <w:spacing w:after="0" w:line="240" w:lineRule="auto"/>
        <w:ind w:firstLine="709"/>
        <w:jc w:val="both"/>
        <w:rPr>
          <w:rFonts w:ascii="Times New Roman" w:hAnsi="Times New Roman" w:cs="Times New Roman"/>
          <w:sz w:val="24"/>
          <w:szCs w:val="24"/>
        </w:rPr>
      </w:pPr>
    </w:p>
    <w:p w:rsidR="000C1953" w:rsidRPr="00642406" w:rsidRDefault="0006781D" w:rsidP="000C1953">
      <w:pPr>
        <w:spacing w:after="0" w:line="240" w:lineRule="auto"/>
        <w:rPr>
          <w:rFonts w:ascii="Times New Roman" w:eastAsia="Times New Roman" w:hAnsi="Times New Roman" w:cs="Times New Roman"/>
          <w:bCs/>
          <w:sz w:val="24"/>
          <w:szCs w:val="24"/>
          <w:lang w:eastAsia="ru-RU"/>
        </w:rPr>
      </w:pPr>
      <w:r w:rsidRPr="00642406">
        <w:rPr>
          <w:rFonts w:ascii="Times New Roman" w:hAnsi="Times New Roman" w:cs="Times New Roman"/>
          <w:sz w:val="24"/>
          <w:szCs w:val="24"/>
        </w:rPr>
        <w:t xml:space="preserve">            </w:t>
      </w:r>
      <w:r w:rsidR="00716C71" w:rsidRPr="00642406">
        <w:rPr>
          <w:rFonts w:ascii="Times New Roman" w:hAnsi="Times New Roman" w:cs="Times New Roman"/>
          <w:sz w:val="24"/>
          <w:szCs w:val="24"/>
        </w:rPr>
        <w:t xml:space="preserve">7.3. </w:t>
      </w:r>
      <w:r w:rsidR="000C1953" w:rsidRPr="00642406">
        <w:rPr>
          <w:rFonts w:ascii="Times New Roman" w:eastAsia="Times New Roman" w:hAnsi="Times New Roman" w:cs="Times New Roman"/>
          <w:bCs/>
          <w:sz w:val="24"/>
          <w:szCs w:val="24"/>
          <w:lang w:eastAsia="ru-RU"/>
        </w:rPr>
        <w:t>В случае исключения сведений о СРОА «</w:t>
      </w:r>
      <w:proofErr w:type="spellStart"/>
      <w:r w:rsidR="000C1953" w:rsidRPr="00642406">
        <w:rPr>
          <w:rFonts w:ascii="Times New Roman" w:eastAsia="Times New Roman" w:hAnsi="Times New Roman" w:cs="Times New Roman"/>
          <w:bCs/>
          <w:sz w:val="24"/>
          <w:szCs w:val="24"/>
          <w:lang w:eastAsia="ru-RU"/>
        </w:rPr>
        <w:t>УралОИЗ</w:t>
      </w:r>
      <w:proofErr w:type="spellEnd"/>
      <w:r w:rsidR="000C1953" w:rsidRPr="00642406">
        <w:rPr>
          <w:rFonts w:ascii="Times New Roman" w:eastAsia="Times New Roman" w:hAnsi="Times New Roman" w:cs="Times New Roman"/>
          <w:bCs/>
          <w:sz w:val="24"/>
          <w:szCs w:val="24"/>
          <w:lang w:eastAsia="ru-RU"/>
        </w:rPr>
        <w:t>»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Ассоциация, и могут быть использованы только для осуществления выплат в связи с наступлением солидарной  ответственности Ассоциации  по обязательствам её членов, возникшим в случаях, предусмотренных соответственно </w:t>
      </w:r>
      <w:hyperlink r:id="rId14" w:anchor="block_60" w:history="1">
        <w:r w:rsidR="000C1953" w:rsidRPr="00642406">
          <w:rPr>
            <w:rFonts w:ascii="Times New Roman" w:eastAsia="Times New Roman" w:hAnsi="Times New Roman" w:cs="Times New Roman"/>
            <w:bCs/>
            <w:sz w:val="24"/>
            <w:szCs w:val="24"/>
            <w:lang w:eastAsia="ru-RU"/>
          </w:rPr>
          <w:t>статьей 60</w:t>
        </w:r>
      </w:hyperlink>
      <w:r w:rsidR="000C1953" w:rsidRPr="00642406">
        <w:rPr>
          <w:rFonts w:ascii="Times New Roman" w:eastAsia="Times New Roman" w:hAnsi="Times New Roman" w:cs="Times New Roman"/>
          <w:bCs/>
          <w:sz w:val="24"/>
          <w:szCs w:val="24"/>
          <w:lang w:eastAsia="ru-RU"/>
        </w:rPr>
        <w:t> Градостроительного  Кодекса РФ.</w:t>
      </w:r>
    </w:p>
    <w:p w:rsidR="000C1953" w:rsidRPr="00642406" w:rsidRDefault="000C1953" w:rsidP="000C1953">
      <w:pPr>
        <w:spacing w:after="0" w:line="240" w:lineRule="auto"/>
        <w:rPr>
          <w:rFonts w:ascii="Times New Roman" w:eastAsia="Times New Roman" w:hAnsi="Times New Roman" w:cs="Times New Roman"/>
          <w:bCs/>
          <w:sz w:val="24"/>
          <w:szCs w:val="24"/>
          <w:lang w:eastAsia="ru-RU"/>
        </w:rPr>
      </w:pPr>
    </w:p>
    <w:p w:rsidR="000C1953" w:rsidRPr="00642406" w:rsidRDefault="0006781D" w:rsidP="000C1953">
      <w:pPr>
        <w:spacing w:after="0" w:line="240" w:lineRule="auto"/>
        <w:rPr>
          <w:rFonts w:ascii="Times New Roman" w:eastAsia="Times New Roman" w:hAnsi="Times New Roman" w:cs="Times New Roman"/>
          <w:bCs/>
          <w:sz w:val="24"/>
          <w:szCs w:val="24"/>
          <w:lang w:eastAsia="ru-RU"/>
        </w:rPr>
      </w:pPr>
      <w:r w:rsidRPr="00642406">
        <w:rPr>
          <w:rFonts w:ascii="Times New Roman" w:eastAsia="Times New Roman" w:hAnsi="Times New Roman" w:cs="Times New Roman"/>
          <w:bCs/>
          <w:sz w:val="24"/>
          <w:szCs w:val="24"/>
          <w:lang w:eastAsia="ru-RU"/>
        </w:rPr>
        <w:t xml:space="preserve">          </w:t>
      </w:r>
      <w:r w:rsidR="000C1953" w:rsidRPr="00642406">
        <w:rPr>
          <w:rFonts w:ascii="Times New Roman" w:eastAsia="Times New Roman" w:hAnsi="Times New Roman" w:cs="Times New Roman"/>
          <w:bCs/>
          <w:sz w:val="24"/>
          <w:szCs w:val="24"/>
          <w:lang w:eastAsia="ru-RU"/>
        </w:rPr>
        <w:t xml:space="preserve">7.4. </w:t>
      </w:r>
      <w:proofErr w:type="gramStart"/>
      <w:r w:rsidR="000C1953" w:rsidRPr="00642406">
        <w:rPr>
          <w:rFonts w:ascii="Times New Roman" w:eastAsia="Times New Roman" w:hAnsi="Times New Roman" w:cs="Times New Roman"/>
          <w:bCs/>
          <w:sz w:val="24"/>
          <w:szCs w:val="24"/>
          <w:lang w:eastAsia="ru-RU"/>
        </w:rPr>
        <w:t>Член Ассоциации - индивидуальный предприниматель или юридическое лицо, в случае исключения сведений об Ассоциации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w:t>
      </w:r>
      <w:r w:rsidR="005A1071" w:rsidRPr="00642406">
        <w:rPr>
          <w:rFonts w:ascii="Times New Roman" w:eastAsia="Times New Roman" w:hAnsi="Times New Roman" w:cs="Times New Roman"/>
          <w:bCs/>
          <w:sz w:val="24"/>
          <w:szCs w:val="24"/>
          <w:lang w:eastAsia="ru-RU"/>
        </w:rPr>
        <w:t>,</w:t>
      </w:r>
      <w:r w:rsidR="000C1953" w:rsidRPr="00642406">
        <w:rPr>
          <w:rFonts w:ascii="Times New Roman" w:eastAsia="Times New Roman" w:hAnsi="Times New Roman" w:cs="Times New Roman"/>
          <w:bCs/>
          <w:sz w:val="24"/>
          <w:szCs w:val="24"/>
          <w:lang w:eastAsia="ru-RU"/>
        </w:rPr>
        <w:t xml:space="preserve">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w:t>
      </w:r>
      <w:r w:rsidR="005A1071" w:rsidRPr="00642406">
        <w:rPr>
          <w:rFonts w:ascii="Times New Roman" w:eastAsia="Times New Roman" w:hAnsi="Times New Roman" w:cs="Times New Roman"/>
          <w:bCs/>
          <w:sz w:val="24"/>
          <w:szCs w:val="24"/>
          <w:lang w:eastAsia="ru-RU"/>
        </w:rPr>
        <w:t>возмещения вреда</w:t>
      </w:r>
      <w:r w:rsidR="000C1953" w:rsidRPr="00642406">
        <w:rPr>
          <w:rFonts w:ascii="Times New Roman" w:eastAsia="Times New Roman" w:hAnsi="Times New Roman" w:cs="Times New Roman"/>
          <w:bCs/>
          <w:sz w:val="24"/>
          <w:szCs w:val="24"/>
          <w:lang w:eastAsia="ru-RU"/>
        </w:rPr>
        <w:t xml:space="preserve"> на счет саморегулируемой</w:t>
      </w:r>
      <w:proofErr w:type="gramEnd"/>
      <w:r w:rsidR="000C1953" w:rsidRPr="00642406">
        <w:rPr>
          <w:rFonts w:ascii="Times New Roman" w:eastAsia="Times New Roman" w:hAnsi="Times New Roman" w:cs="Times New Roman"/>
          <w:bCs/>
          <w:sz w:val="24"/>
          <w:szCs w:val="24"/>
          <w:lang w:eastAsia="ru-RU"/>
        </w:rPr>
        <w:t xml:space="preserve"> организации, которой принято решение о приеме индивидуального предпринимателя или юридического лица в члены саморегулируемой организации.</w:t>
      </w:r>
    </w:p>
    <w:p w:rsidR="005A1071" w:rsidRPr="00642406" w:rsidRDefault="005A1071" w:rsidP="000C1953">
      <w:pPr>
        <w:spacing w:after="0" w:line="240" w:lineRule="auto"/>
        <w:rPr>
          <w:rFonts w:ascii="Times New Roman" w:eastAsia="Times New Roman" w:hAnsi="Times New Roman" w:cs="Times New Roman"/>
          <w:bCs/>
          <w:sz w:val="24"/>
          <w:szCs w:val="24"/>
          <w:lang w:eastAsia="ru-RU"/>
        </w:rPr>
      </w:pPr>
    </w:p>
    <w:p w:rsidR="000C1953" w:rsidRPr="00642406" w:rsidRDefault="0006781D" w:rsidP="000C1953">
      <w:pPr>
        <w:spacing w:after="0" w:line="240" w:lineRule="auto"/>
        <w:rPr>
          <w:rFonts w:ascii="Arial" w:eastAsia="Times New Roman" w:hAnsi="Arial" w:cs="Arial"/>
          <w:b/>
          <w:bCs/>
          <w:sz w:val="18"/>
          <w:szCs w:val="18"/>
          <w:lang w:eastAsia="ru-RU"/>
        </w:rPr>
      </w:pPr>
      <w:r w:rsidRPr="00642406">
        <w:rPr>
          <w:rFonts w:ascii="Times New Roman" w:eastAsia="Times New Roman" w:hAnsi="Times New Roman" w:cs="Times New Roman"/>
          <w:bCs/>
          <w:sz w:val="24"/>
          <w:szCs w:val="24"/>
          <w:lang w:eastAsia="ru-RU"/>
        </w:rPr>
        <w:lastRenderedPageBreak/>
        <w:t xml:space="preserve">       </w:t>
      </w:r>
      <w:r w:rsidR="005A1071" w:rsidRPr="00642406">
        <w:rPr>
          <w:rFonts w:ascii="Times New Roman" w:eastAsia="Times New Roman" w:hAnsi="Times New Roman" w:cs="Times New Roman"/>
          <w:bCs/>
          <w:sz w:val="24"/>
          <w:szCs w:val="24"/>
          <w:lang w:eastAsia="ru-RU"/>
        </w:rPr>
        <w:t>7.5</w:t>
      </w:r>
      <w:r w:rsidR="000C1953" w:rsidRPr="00642406">
        <w:rPr>
          <w:rFonts w:ascii="Times New Roman" w:eastAsia="Times New Roman" w:hAnsi="Times New Roman" w:cs="Times New Roman"/>
          <w:bCs/>
          <w:sz w:val="24"/>
          <w:szCs w:val="24"/>
          <w:lang w:eastAsia="ru-RU"/>
        </w:rPr>
        <w:t>. Порядок взаимодействия Национального объединения саморегулируемых организаций и саморегулируемых организаций в случаях, предусмотренных </w:t>
      </w:r>
      <w:hyperlink r:id="rId15" w:anchor="block_551614" w:history="1">
        <w:r w:rsidR="000C1953" w:rsidRPr="00642406">
          <w:rPr>
            <w:rFonts w:ascii="Times New Roman" w:eastAsia="Times New Roman" w:hAnsi="Times New Roman" w:cs="Times New Roman"/>
            <w:bCs/>
            <w:sz w:val="24"/>
            <w:szCs w:val="24"/>
            <w:lang w:eastAsia="ru-RU"/>
          </w:rPr>
          <w:t xml:space="preserve">частями </w:t>
        </w:r>
        <w:r w:rsidR="005A1071" w:rsidRPr="00642406">
          <w:rPr>
            <w:rFonts w:ascii="Times New Roman" w:eastAsia="Times New Roman" w:hAnsi="Times New Roman" w:cs="Times New Roman"/>
            <w:bCs/>
            <w:sz w:val="24"/>
            <w:szCs w:val="24"/>
            <w:lang w:eastAsia="ru-RU"/>
          </w:rPr>
          <w:t>7.3</w:t>
        </w:r>
      </w:hyperlink>
      <w:r w:rsidR="000C1953" w:rsidRPr="00642406">
        <w:rPr>
          <w:rFonts w:ascii="Times New Roman" w:eastAsia="Times New Roman" w:hAnsi="Times New Roman" w:cs="Times New Roman"/>
          <w:bCs/>
          <w:sz w:val="24"/>
          <w:szCs w:val="24"/>
          <w:lang w:eastAsia="ru-RU"/>
        </w:rPr>
        <w:t> и </w:t>
      </w:r>
      <w:r w:rsidR="005A1071" w:rsidRPr="00642406">
        <w:rPr>
          <w:rFonts w:ascii="Times New Roman" w:eastAsia="Times New Roman" w:hAnsi="Times New Roman" w:cs="Times New Roman"/>
          <w:bCs/>
          <w:sz w:val="24"/>
          <w:szCs w:val="24"/>
          <w:lang w:eastAsia="ru-RU"/>
        </w:rPr>
        <w:t>7.4</w:t>
      </w:r>
      <w:r w:rsidR="000C1953" w:rsidRPr="00642406">
        <w:rPr>
          <w:rFonts w:ascii="Times New Roman" w:eastAsia="Times New Roman" w:hAnsi="Times New Roman" w:cs="Times New Roman"/>
          <w:bCs/>
          <w:sz w:val="24"/>
          <w:szCs w:val="24"/>
          <w:lang w:eastAsia="ru-RU"/>
        </w:rPr>
        <w:t xml:space="preserve"> настоящей статьи, устанавливается федеральным органом исполнительной </w:t>
      </w:r>
      <w:r w:rsidR="005A1071" w:rsidRPr="00642406">
        <w:rPr>
          <w:rFonts w:ascii="Times New Roman" w:eastAsia="Times New Roman" w:hAnsi="Times New Roman" w:cs="Times New Roman"/>
          <w:bCs/>
          <w:sz w:val="24"/>
          <w:szCs w:val="24"/>
          <w:lang w:eastAsia="ru-RU"/>
        </w:rPr>
        <w:t>власти</w:t>
      </w:r>
      <w:r w:rsidR="000C1953" w:rsidRPr="00642406">
        <w:rPr>
          <w:rFonts w:ascii="Times New Roman" w:eastAsia="Times New Roman" w:hAnsi="Times New Roman" w:cs="Times New Roman"/>
          <w:bCs/>
          <w:sz w:val="24"/>
          <w:szCs w:val="24"/>
          <w:lang w:eastAsia="ru-RU"/>
        </w:rPr>
        <w:t>,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0C1953" w:rsidRPr="00642406">
        <w:rPr>
          <w:rFonts w:ascii="Arial" w:eastAsia="Times New Roman" w:hAnsi="Arial" w:cs="Arial"/>
          <w:b/>
          <w:bCs/>
          <w:sz w:val="18"/>
          <w:szCs w:val="18"/>
          <w:lang w:eastAsia="ru-RU"/>
        </w:rPr>
        <w:t>.</w:t>
      </w:r>
      <w:r w:rsidR="005A1071" w:rsidRPr="00642406">
        <w:rPr>
          <w:rFonts w:ascii="Arial" w:eastAsia="Times New Roman" w:hAnsi="Arial" w:cs="Arial"/>
          <w:b/>
          <w:bCs/>
          <w:sz w:val="18"/>
          <w:szCs w:val="18"/>
          <w:lang w:eastAsia="ru-RU"/>
        </w:rPr>
        <w:t xml:space="preserve"> </w:t>
      </w:r>
      <w:bookmarkEnd w:id="0"/>
    </w:p>
    <w:sectPr w:rsidR="000C1953" w:rsidRPr="0064240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B8" w:rsidRDefault="004C36B8" w:rsidP="000404F2">
      <w:pPr>
        <w:spacing w:after="0" w:line="240" w:lineRule="auto"/>
      </w:pPr>
      <w:r>
        <w:separator/>
      </w:r>
    </w:p>
  </w:endnote>
  <w:endnote w:type="continuationSeparator" w:id="0">
    <w:p w:rsidR="004C36B8" w:rsidRDefault="004C36B8" w:rsidP="0004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69283"/>
      <w:docPartObj>
        <w:docPartGallery w:val="Page Numbers (Bottom of Page)"/>
        <w:docPartUnique/>
      </w:docPartObj>
    </w:sdtPr>
    <w:sdtEndPr/>
    <w:sdtContent>
      <w:p w:rsidR="000404F2" w:rsidRDefault="000404F2">
        <w:pPr>
          <w:pStyle w:val="a7"/>
          <w:jc w:val="right"/>
        </w:pPr>
        <w:r>
          <w:fldChar w:fldCharType="begin"/>
        </w:r>
        <w:r>
          <w:instrText>PAGE   \* MERGEFORMAT</w:instrText>
        </w:r>
        <w:r>
          <w:fldChar w:fldCharType="separate"/>
        </w:r>
        <w:r w:rsidR="00642406">
          <w:rPr>
            <w:noProof/>
          </w:rPr>
          <w:t>8</w:t>
        </w:r>
        <w:r>
          <w:fldChar w:fldCharType="end"/>
        </w:r>
      </w:p>
    </w:sdtContent>
  </w:sdt>
  <w:p w:rsidR="000404F2" w:rsidRDefault="000404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B8" w:rsidRDefault="004C36B8" w:rsidP="000404F2">
      <w:pPr>
        <w:spacing w:after="0" w:line="240" w:lineRule="auto"/>
      </w:pPr>
      <w:r>
        <w:separator/>
      </w:r>
    </w:p>
  </w:footnote>
  <w:footnote w:type="continuationSeparator" w:id="0">
    <w:p w:rsidR="004C36B8" w:rsidRDefault="004C36B8" w:rsidP="00040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E48E9"/>
    <w:multiLevelType w:val="singleLevel"/>
    <w:tmpl w:val="CDE43400"/>
    <w:lvl w:ilvl="0">
      <w:start w:val="1"/>
      <w:numFmt w:val="decimal"/>
      <w:lvlText w:val="%1)"/>
      <w:legacy w:legacy="1" w:legacySpace="0" w:legacyIndent="192"/>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E2"/>
    <w:rsid w:val="000404F2"/>
    <w:rsid w:val="0006781D"/>
    <w:rsid w:val="000C1953"/>
    <w:rsid w:val="000C3A95"/>
    <w:rsid w:val="001060D1"/>
    <w:rsid w:val="00177C76"/>
    <w:rsid w:val="0019086F"/>
    <w:rsid w:val="001A6CAA"/>
    <w:rsid w:val="001D036C"/>
    <w:rsid w:val="002067E2"/>
    <w:rsid w:val="002075FC"/>
    <w:rsid w:val="0021416F"/>
    <w:rsid w:val="00242304"/>
    <w:rsid w:val="00287323"/>
    <w:rsid w:val="002B3FD7"/>
    <w:rsid w:val="0033162C"/>
    <w:rsid w:val="00335425"/>
    <w:rsid w:val="003E0ED9"/>
    <w:rsid w:val="00406CBE"/>
    <w:rsid w:val="00415E74"/>
    <w:rsid w:val="00432B19"/>
    <w:rsid w:val="00492D66"/>
    <w:rsid w:val="004C36B8"/>
    <w:rsid w:val="004F77D2"/>
    <w:rsid w:val="00563A43"/>
    <w:rsid w:val="00571E7E"/>
    <w:rsid w:val="005852F0"/>
    <w:rsid w:val="005A1071"/>
    <w:rsid w:val="005A423D"/>
    <w:rsid w:val="005D4FD8"/>
    <w:rsid w:val="00624148"/>
    <w:rsid w:val="00624AC5"/>
    <w:rsid w:val="00642406"/>
    <w:rsid w:val="00671D64"/>
    <w:rsid w:val="00684CA7"/>
    <w:rsid w:val="006F7C2C"/>
    <w:rsid w:val="00704F47"/>
    <w:rsid w:val="00716C71"/>
    <w:rsid w:val="00725BC2"/>
    <w:rsid w:val="0074064A"/>
    <w:rsid w:val="007978C3"/>
    <w:rsid w:val="00834CBD"/>
    <w:rsid w:val="00847773"/>
    <w:rsid w:val="0089209C"/>
    <w:rsid w:val="008956C4"/>
    <w:rsid w:val="00900F0B"/>
    <w:rsid w:val="009D37C5"/>
    <w:rsid w:val="00A669D0"/>
    <w:rsid w:val="00A82209"/>
    <w:rsid w:val="00AB2B8B"/>
    <w:rsid w:val="00AF28A9"/>
    <w:rsid w:val="00AF2A0B"/>
    <w:rsid w:val="00B309E3"/>
    <w:rsid w:val="00B46342"/>
    <w:rsid w:val="00B81B55"/>
    <w:rsid w:val="00BC2E0F"/>
    <w:rsid w:val="00BC5114"/>
    <w:rsid w:val="00CE7006"/>
    <w:rsid w:val="00D03A5C"/>
    <w:rsid w:val="00D31F8C"/>
    <w:rsid w:val="00D81A7B"/>
    <w:rsid w:val="00DD7E7C"/>
    <w:rsid w:val="00E31311"/>
    <w:rsid w:val="00E85CC5"/>
    <w:rsid w:val="00EB5F9D"/>
    <w:rsid w:val="00EB7D10"/>
    <w:rsid w:val="00ED2723"/>
    <w:rsid w:val="00F300CB"/>
    <w:rsid w:val="00FC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7006"/>
    <w:pPr>
      <w:keepNext/>
      <w:spacing w:after="0" w:line="240" w:lineRule="auto"/>
      <w:jc w:val="center"/>
      <w:outlineLvl w:val="2"/>
    </w:pPr>
    <w:rPr>
      <w:rFonts w:ascii="Arial" w:eastAsia="Times New Roman" w:hAnsi="Arial" w:cs="Arial"/>
      <w:b/>
      <w:bCs/>
      <w:sz w:val="24"/>
      <w:szCs w:val="24"/>
      <w:lang w:eastAsia="ru-RU"/>
    </w:rPr>
  </w:style>
  <w:style w:type="paragraph" w:styleId="4">
    <w:name w:val="heading 4"/>
    <w:basedOn w:val="a"/>
    <w:next w:val="a"/>
    <w:link w:val="40"/>
    <w:uiPriority w:val="9"/>
    <w:semiHidden/>
    <w:unhideWhenUsed/>
    <w:qFormat/>
    <w:rsid w:val="00671D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7006"/>
    <w:rPr>
      <w:rFonts w:ascii="Arial" w:eastAsia="Times New Roman" w:hAnsi="Arial" w:cs="Arial"/>
      <w:b/>
      <w:bCs/>
      <w:sz w:val="24"/>
      <w:szCs w:val="24"/>
      <w:lang w:eastAsia="ru-RU"/>
    </w:rPr>
  </w:style>
  <w:style w:type="paragraph" w:customStyle="1" w:styleId="Style7">
    <w:name w:val="Style7"/>
    <w:basedOn w:val="a"/>
    <w:uiPriority w:val="99"/>
    <w:rsid w:val="00FC5536"/>
    <w:pPr>
      <w:widowControl w:val="0"/>
      <w:autoSpaceDE w:val="0"/>
      <w:autoSpaceDN w:val="0"/>
      <w:adjustRightInd w:val="0"/>
      <w:spacing w:after="0" w:line="202" w:lineRule="exact"/>
      <w:ind w:firstLine="629"/>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FC5536"/>
    <w:rPr>
      <w:rFonts w:ascii="Times New Roman" w:hAnsi="Times New Roman" w:cs="Times New Roman"/>
      <w:sz w:val="16"/>
      <w:szCs w:val="16"/>
    </w:rPr>
  </w:style>
  <w:style w:type="character" w:customStyle="1" w:styleId="u">
    <w:name w:val="u"/>
    <w:basedOn w:val="a0"/>
    <w:rsid w:val="00FC5536"/>
  </w:style>
  <w:style w:type="character" w:customStyle="1" w:styleId="blk">
    <w:name w:val="blk"/>
    <w:basedOn w:val="a0"/>
    <w:rsid w:val="00FC5536"/>
  </w:style>
  <w:style w:type="paragraph" w:styleId="a3">
    <w:name w:val="Balloon Text"/>
    <w:basedOn w:val="a"/>
    <w:link w:val="a4"/>
    <w:uiPriority w:val="99"/>
    <w:semiHidden/>
    <w:unhideWhenUsed/>
    <w:rsid w:val="00FC5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536"/>
    <w:rPr>
      <w:rFonts w:ascii="Tahoma" w:hAnsi="Tahoma" w:cs="Tahoma"/>
      <w:sz w:val="16"/>
      <w:szCs w:val="16"/>
    </w:rPr>
  </w:style>
  <w:style w:type="paragraph" w:styleId="a5">
    <w:name w:val="header"/>
    <w:basedOn w:val="a"/>
    <w:link w:val="a6"/>
    <w:uiPriority w:val="99"/>
    <w:unhideWhenUsed/>
    <w:rsid w:val="000404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4F2"/>
  </w:style>
  <w:style w:type="paragraph" w:styleId="a7">
    <w:name w:val="footer"/>
    <w:basedOn w:val="a"/>
    <w:link w:val="a8"/>
    <w:uiPriority w:val="99"/>
    <w:unhideWhenUsed/>
    <w:rsid w:val="000404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4F2"/>
  </w:style>
  <w:style w:type="character" w:customStyle="1" w:styleId="40">
    <w:name w:val="Заголовок 4 Знак"/>
    <w:basedOn w:val="a0"/>
    <w:link w:val="4"/>
    <w:uiPriority w:val="9"/>
    <w:rsid w:val="00671D6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7006"/>
    <w:pPr>
      <w:keepNext/>
      <w:spacing w:after="0" w:line="240" w:lineRule="auto"/>
      <w:jc w:val="center"/>
      <w:outlineLvl w:val="2"/>
    </w:pPr>
    <w:rPr>
      <w:rFonts w:ascii="Arial" w:eastAsia="Times New Roman" w:hAnsi="Arial" w:cs="Arial"/>
      <w:b/>
      <w:bCs/>
      <w:sz w:val="24"/>
      <w:szCs w:val="24"/>
      <w:lang w:eastAsia="ru-RU"/>
    </w:rPr>
  </w:style>
  <w:style w:type="paragraph" w:styleId="4">
    <w:name w:val="heading 4"/>
    <w:basedOn w:val="a"/>
    <w:next w:val="a"/>
    <w:link w:val="40"/>
    <w:uiPriority w:val="9"/>
    <w:semiHidden/>
    <w:unhideWhenUsed/>
    <w:qFormat/>
    <w:rsid w:val="00671D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7006"/>
    <w:rPr>
      <w:rFonts w:ascii="Arial" w:eastAsia="Times New Roman" w:hAnsi="Arial" w:cs="Arial"/>
      <w:b/>
      <w:bCs/>
      <w:sz w:val="24"/>
      <w:szCs w:val="24"/>
      <w:lang w:eastAsia="ru-RU"/>
    </w:rPr>
  </w:style>
  <w:style w:type="paragraph" w:customStyle="1" w:styleId="Style7">
    <w:name w:val="Style7"/>
    <w:basedOn w:val="a"/>
    <w:uiPriority w:val="99"/>
    <w:rsid w:val="00FC5536"/>
    <w:pPr>
      <w:widowControl w:val="0"/>
      <w:autoSpaceDE w:val="0"/>
      <w:autoSpaceDN w:val="0"/>
      <w:adjustRightInd w:val="0"/>
      <w:spacing w:after="0" w:line="202" w:lineRule="exact"/>
      <w:ind w:firstLine="629"/>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FC5536"/>
    <w:rPr>
      <w:rFonts w:ascii="Times New Roman" w:hAnsi="Times New Roman" w:cs="Times New Roman"/>
      <w:sz w:val="16"/>
      <w:szCs w:val="16"/>
    </w:rPr>
  </w:style>
  <w:style w:type="character" w:customStyle="1" w:styleId="u">
    <w:name w:val="u"/>
    <w:basedOn w:val="a0"/>
    <w:rsid w:val="00FC5536"/>
  </w:style>
  <w:style w:type="character" w:customStyle="1" w:styleId="blk">
    <w:name w:val="blk"/>
    <w:basedOn w:val="a0"/>
    <w:rsid w:val="00FC5536"/>
  </w:style>
  <w:style w:type="paragraph" w:styleId="a3">
    <w:name w:val="Balloon Text"/>
    <w:basedOn w:val="a"/>
    <w:link w:val="a4"/>
    <w:uiPriority w:val="99"/>
    <w:semiHidden/>
    <w:unhideWhenUsed/>
    <w:rsid w:val="00FC5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536"/>
    <w:rPr>
      <w:rFonts w:ascii="Tahoma" w:hAnsi="Tahoma" w:cs="Tahoma"/>
      <w:sz w:val="16"/>
      <w:szCs w:val="16"/>
    </w:rPr>
  </w:style>
  <w:style w:type="paragraph" w:styleId="a5">
    <w:name w:val="header"/>
    <w:basedOn w:val="a"/>
    <w:link w:val="a6"/>
    <w:uiPriority w:val="99"/>
    <w:unhideWhenUsed/>
    <w:rsid w:val="000404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4F2"/>
  </w:style>
  <w:style w:type="paragraph" w:styleId="a7">
    <w:name w:val="footer"/>
    <w:basedOn w:val="a"/>
    <w:link w:val="a8"/>
    <w:uiPriority w:val="99"/>
    <w:unhideWhenUsed/>
    <w:rsid w:val="000404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4F2"/>
  </w:style>
  <w:style w:type="character" w:customStyle="1" w:styleId="40">
    <w:name w:val="Заголовок 4 Знак"/>
    <w:basedOn w:val="a0"/>
    <w:link w:val="4"/>
    <w:uiPriority w:val="9"/>
    <w:rsid w:val="00671D6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8258/9/" TargetMode="External"/><Relationship Id="rId13" Type="http://schemas.openxmlformats.org/officeDocument/2006/relationships/hyperlink" Target="http://base.garant.ru/12138258/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1213825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12138258/13/" TargetMode="External"/><Relationship Id="rId5" Type="http://schemas.openxmlformats.org/officeDocument/2006/relationships/webSettings" Target="webSettings.xml"/><Relationship Id="rId15" Type="http://schemas.openxmlformats.org/officeDocument/2006/relationships/hyperlink" Target="http://base.garant.ru/12138258/9/" TargetMode="External"/><Relationship Id="rId10" Type="http://schemas.openxmlformats.org/officeDocument/2006/relationships/hyperlink" Target="http://base.garant.ru/12138258/9/" TargetMode="External"/><Relationship Id="rId4" Type="http://schemas.openxmlformats.org/officeDocument/2006/relationships/settings" Target="settings.xml"/><Relationship Id="rId9" Type="http://schemas.openxmlformats.org/officeDocument/2006/relationships/hyperlink" Target="http://base.garant.ru/12138258/9/" TargetMode="External"/><Relationship Id="rId14" Type="http://schemas.openxmlformats.org/officeDocument/2006/relationships/hyperlink" Target="http://base.garant.ru/12138258/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3357</Words>
  <Characters>19136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Долженко</dc:creator>
  <cp:lastModifiedBy>Уральское общество изыскателей</cp:lastModifiedBy>
  <cp:revision>2</cp:revision>
  <cp:lastPrinted>2016-08-31T06:55:00Z</cp:lastPrinted>
  <dcterms:created xsi:type="dcterms:W3CDTF">2016-09-27T09:19:00Z</dcterms:created>
  <dcterms:modified xsi:type="dcterms:W3CDTF">2016-09-27T09:19:00Z</dcterms:modified>
</cp:coreProperties>
</file>